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476C7" w14:textId="77777777" w:rsidR="00DB3846" w:rsidRDefault="00DB3846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48"/>
          <w:szCs w:val="48"/>
        </w:rPr>
      </w:pPr>
      <w:r>
        <w:rPr>
          <w:rFonts w:ascii="MyriadPro-Semibold" w:eastAsia="MyriadPro-Semibold" w:cs="MyriadPro-Semibold"/>
          <w:color w:val="00008D"/>
          <w:kern w:val="0"/>
          <w:sz w:val="48"/>
          <w:szCs w:val="48"/>
        </w:rPr>
        <w:t>Inhaltsverzeichnis</w:t>
      </w:r>
    </w:p>
    <w:p w14:paraId="4FADA601" w14:textId="29D8A175" w:rsidR="00DB3846" w:rsidRDefault="00DB3846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1 Einleitung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</w:t>
      </w:r>
      <w:r w:rsidR="009D7DEB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 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.................................................................................................................................... 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S. 16</w:t>
      </w:r>
    </w:p>
    <w:p w14:paraId="6380C3F1" w14:textId="77777777" w:rsidR="00EE53C9" w:rsidRDefault="00EE53C9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</w:p>
    <w:p w14:paraId="53C65BEA" w14:textId="7A4FD3E4" w:rsidR="00DB3846" w:rsidRDefault="00DB3846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2 Einf</w:t>
      </w:r>
      <w:r w:rsidR="00DA611D"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ü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hrung in die Haltungsgr</w:t>
      </w:r>
      <w:r w:rsidR="00AC0E7F"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ü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nde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......................................................................................................... 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S. 20</w:t>
      </w:r>
    </w:p>
    <w:p w14:paraId="7BC0FAE4" w14:textId="710AE28B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2.1 Beizjagd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</w:t>
      </w:r>
      <w:r w:rsidR="009D7DEB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 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22</w:t>
      </w:r>
    </w:p>
    <w:p w14:paraId="356609B2" w14:textId="4788C8C9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2.2 Schauvorführungen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</w:t>
      </w:r>
      <w:r w:rsidR="009D7DEB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 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22</w:t>
      </w:r>
    </w:p>
    <w:p w14:paraId="268EB7B9" w14:textId="13F14C3B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2.3 Zoos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23</w:t>
      </w:r>
    </w:p>
    <w:p w14:paraId="4C2B07AD" w14:textId="4F16FBB4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2.4 Zucht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</w:t>
      </w:r>
      <w:r w:rsidR="00EE53C9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 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23</w:t>
      </w:r>
    </w:p>
    <w:p w14:paraId="29D25F07" w14:textId="0B586010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2.5 Aufnahme und Rehabilitation von hilfsbedürftigen Wildgreifvögeln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</w:t>
      </w:r>
      <w:r w:rsidR="00EE53C9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24</w:t>
      </w:r>
    </w:p>
    <w:p w14:paraId="73540BA6" w14:textId="77777777" w:rsidR="00EE53C9" w:rsidRDefault="00EE53C9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</w:p>
    <w:p w14:paraId="06944798" w14:textId="6EF7F990" w:rsidR="00DB3846" w:rsidRDefault="00DB3846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3 Grundlagen des Tierschutzes</w:t>
      </w:r>
      <w:r>
        <w:rPr>
          <w:rFonts w:ascii="MyriadPro-Light" w:eastAsia="MyriadPro-Semibold" w:hAnsi="MyriadPro-Light" w:cs="MyriadPro-Light"/>
          <w:color w:val="00008D"/>
          <w:kern w:val="0"/>
          <w:sz w:val="20"/>
          <w:szCs w:val="20"/>
        </w:rPr>
        <w:t xml:space="preserve">................................................................................................................. 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S. 26</w:t>
      </w:r>
    </w:p>
    <w:p w14:paraId="018B409A" w14:textId="27D0C46A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3.1 Bedeutung des Tierschutzes für die Greifvogelhaltung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</w:t>
      </w:r>
      <w:r w:rsidR="00EE53C9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27</w:t>
      </w:r>
    </w:p>
    <w:p w14:paraId="563A1821" w14:textId="2978E1CA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3.2 Geschichte des Tierschutzes in Falknerei und Greifvogelhaltung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</w:t>
      </w:r>
      <w:r w:rsidR="00EE53C9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27</w:t>
      </w:r>
    </w:p>
    <w:p w14:paraId="0DBC8F12" w14:textId="729A9BE9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3.3 Verantwortlichkeit des Menschen als Voraussetzung für Tierschutzrelevanz</w:t>
      </w:r>
      <w:r w:rsidR="00EE53C9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………………………………..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28</w:t>
      </w:r>
    </w:p>
    <w:p w14:paraId="15C965C1" w14:textId="61811E48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3.4 Die drei Säulen des Tierschutzes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</w:t>
      </w:r>
      <w:r w:rsidR="00EE53C9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28</w:t>
      </w:r>
    </w:p>
    <w:p w14:paraId="6A516A23" w14:textId="4F028A4A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3.5 Biologische Grundlagen im Tierschutz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</w:t>
      </w:r>
      <w:r w:rsidR="00EE53C9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28</w:t>
      </w:r>
    </w:p>
    <w:p w14:paraId="4FA05B26" w14:textId="321EA4C1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3.5.1 Hintergrundinformation Negative Zustände erkennen,</w:t>
      </w:r>
      <w:r w:rsidR="00A4762D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das Bedarfsdeckungs- und Schadensvermeidungskonzept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</w:t>
      </w:r>
      <w:r w:rsidR="00A4762D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30</w:t>
      </w:r>
    </w:p>
    <w:p w14:paraId="55D59BB1" w14:textId="112D78CC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3.5.2 Hintergrundinformation Positive Emotionen erkennen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</w:t>
      </w:r>
      <w:r w:rsidR="00C21991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31</w:t>
      </w:r>
    </w:p>
    <w:p w14:paraId="7EC2BBCD" w14:textId="39D7C09F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3.5.3 Hintergrundinformation Zu dem Konzept der 5 Freiheiten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</w:t>
      </w:r>
      <w:r w:rsidR="00C21991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32</w:t>
      </w:r>
    </w:p>
    <w:p w14:paraId="0FAB93E6" w14:textId="649E0DB6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3.5.4 Hintergrundinformation Zu dem Konzept der 5 Domänen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</w:t>
      </w:r>
      <w:r w:rsidR="00C21991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34</w:t>
      </w:r>
    </w:p>
    <w:p w14:paraId="44558BBD" w14:textId="2660C4AD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3.6 Arttypisches Verhalten als Voraussetzung und Problem im Tierschutz</w:t>
      </w:r>
      <w:r w:rsidR="00C21991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………………………………..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34</w:t>
      </w:r>
    </w:p>
    <w:p w14:paraId="20DE9972" w14:textId="7151B77E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3.6.1 Hintergrundinformation Arttypisches Verhalten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</w:t>
      </w:r>
      <w:r w:rsidR="00C21991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35</w:t>
      </w:r>
    </w:p>
    <w:p w14:paraId="2D7D04BA" w14:textId="2E5701FB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3.6.1.1 Hintergrundinformation Zu Verhaltensweisen, die für den</w:t>
      </w:r>
      <w:r w:rsidR="00C21991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Tierschutz bedeutsam sind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35</w:t>
      </w:r>
    </w:p>
    <w:p w14:paraId="7FB41244" w14:textId="7A1E8734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3.6.1.2 Hintergrundinformation Arttypisches Verhalten,</w:t>
      </w:r>
      <w:r w:rsidR="006B6DD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das nicht mit Tierschutz vereinbar ist</w:t>
      </w:r>
      <w:r w:rsidR="006B6DD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……………</w:t>
      </w:r>
      <w:proofErr w:type="gramStart"/>
      <w:r w:rsidR="006B6DD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…….</w:t>
      </w:r>
      <w:proofErr w:type="gramEnd"/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37</w:t>
      </w:r>
    </w:p>
    <w:p w14:paraId="3A2DBE0E" w14:textId="261E3AFE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3.6.1.3 Hintergrundinformation Evolution des Sozialverhaltens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</w:t>
      </w:r>
      <w:r w:rsidR="006B6DD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37</w:t>
      </w:r>
    </w:p>
    <w:p w14:paraId="07E0E29A" w14:textId="6D9E0D5A" w:rsidR="00DB3846" w:rsidRDefault="005E6EC5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Checkliste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Grundlagen des Tierschutzes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</w:t>
      </w:r>
      <w:r w:rsidR="005F61F4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</w:t>
      </w:r>
      <w:r w:rsidR="006B6DD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 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39</w:t>
      </w:r>
    </w:p>
    <w:p w14:paraId="3D3D7C45" w14:textId="77777777" w:rsidR="006B6DD6" w:rsidRDefault="006B6DD6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</w:p>
    <w:p w14:paraId="5961D44F" w14:textId="51445FCA" w:rsidR="00DB3846" w:rsidRDefault="00DB3846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4 Lernverhalten von Greifv</w:t>
      </w:r>
      <w:r w:rsidR="005F61F4"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ö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geln und falknerisches Training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 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S. 40</w:t>
      </w:r>
    </w:p>
    <w:p w14:paraId="191AB48A" w14:textId="052E9CB9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4.1 </w:t>
      </w:r>
      <w:r w:rsidR="000B55BD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Knackpunkt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Lernverhalten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</w:t>
      </w:r>
      <w:r w:rsidR="000B55BD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41</w:t>
      </w:r>
    </w:p>
    <w:p w14:paraId="308CE3CE" w14:textId="1DBB79F7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4.1.1 Prägung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41</w:t>
      </w:r>
    </w:p>
    <w:p w14:paraId="280C2F3A" w14:textId="5357E535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4.1.2 Assoziatives Lernen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45</w:t>
      </w:r>
    </w:p>
    <w:p w14:paraId="767C924B" w14:textId="54986B46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4.1.2.1 Klassische Konditionierung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</w:t>
      </w:r>
      <w:r w:rsidR="002D1678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45</w:t>
      </w:r>
    </w:p>
    <w:p w14:paraId="2405395D" w14:textId="7A2E1839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4.1.2.2 Operante Konditionierung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</w:t>
      </w:r>
      <w:r w:rsidR="002D1678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46</w:t>
      </w:r>
    </w:p>
    <w:p w14:paraId="777670D6" w14:textId="067C9F4A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4.1.3 Habituation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48</w:t>
      </w:r>
    </w:p>
    <w:p w14:paraId="15D3A999" w14:textId="556E64C8" w:rsidR="00DB3846" w:rsidRDefault="005E6EC5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Checkliste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Lernverhalten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</w:t>
      </w:r>
      <w:r w:rsidR="002C766A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 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48</w:t>
      </w:r>
    </w:p>
    <w:p w14:paraId="741DFCC4" w14:textId="47C2F594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4.2 </w:t>
      </w:r>
      <w:r w:rsidR="000B55BD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Knackpunkt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Falknerisches Einflussnahme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</w:t>
      </w:r>
      <w:r w:rsidR="002C766A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49</w:t>
      </w:r>
    </w:p>
    <w:p w14:paraId="3D76CF28" w14:textId="44D2E5A0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4.2.1 Abtragen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49</w:t>
      </w:r>
    </w:p>
    <w:p w14:paraId="594BCBF8" w14:textId="75CDA83C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4.2.1.1 Hintergrundinformation Konditionierung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</w:t>
      </w:r>
      <w:r w:rsidR="002C766A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53</w:t>
      </w:r>
    </w:p>
    <w:p w14:paraId="4BDCCCE6" w14:textId="1618834C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4.2.1.2 Einjagen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</w:t>
      </w:r>
      <w:r w:rsidR="002C766A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54</w:t>
      </w:r>
    </w:p>
    <w:p w14:paraId="70AD6B4B" w14:textId="799C095A" w:rsidR="00DB3846" w:rsidRDefault="005E6EC5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Checkliste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Falknerische Einflussnahme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</w:t>
      </w:r>
      <w:r w:rsidR="002C766A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 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55</w:t>
      </w:r>
    </w:p>
    <w:p w14:paraId="4897B821" w14:textId="77777777" w:rsidR="002C766A" w:rsidRDefault="002C766A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</w:p>
    <w:p w14:paraId="47FA10FC" w14:textId="388BF808" w:rsidR="00DB3846" w:rsidRDefault="00DB3846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5 Klima</w:t>
      </w:r>
      <w:r>
        <w:rPr>
          <w:rFonts w:ascii="MyriadPro-Light" w:eastAsia="MyriadPro-Semibold" w:hAnsi="MyriadPro-Light" w:cs="MyriadPro-Light"/>
          <w:color w:val="00008D"/>
          <w:kern w:val="0"/>
          <w:sz w:val="20"/>
          <w:szCs w:val="20"/>
        </w:rPr>
        <w:t>...........</w:t>
      </w:r>
      <w:r w:rsidR="002D5DA9">
        <w:rPr>
          <w:rFonts w:ascii="MyriadPro-Light" w:eastAsia="MyriadPro-Semibold" w:hAnsi="MyriadPro-Light" w:cs="MyriadPro-Light"/>
          <w:color w:val="00008D"/>
          <w:kern w:val="0"/>
          <w:sz w:val="20"/>
          <w:szCs w:val="20"/>
        </w:rPr>
        <w:t>.</w:t>
      </w:r>
      <w:r>
        <w:rPr>
          <w:rFonts w:ascii="MyriadPro-Light" w:eastAsia="MyriadPro-Semibold" w:hAnsi="MyriadPro-Light" w:cs="MyriadPro-Light"/>
          <w:color w:val="00008D"/>
          <w:kern w:val="0"/>
          <w:sz w:val="20"/>
          <w:szCs w:val="20"/>
        </w:rPr>
        <w:t xml:space="preserve">............................................................................................................................................... 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S. 56</w:t>
      </w:r>
    </w:p>
    <w:p w14:paraId="5F6A6D62" w14:textId="4D175C5E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5.1 Licht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</w:t>
      </w:r>
      <w:r w:rsidR="002D5DA9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57</w:t>
      </w:r>
    </w:p>
    <w:p w14:paraId="10F340A4" w14:textId="33398D1D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5.2 Luftfeuchte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58</w:t>
      </w:r>
    </w:p>
    <w:p w14:paraId="5F03869A" w14:textId="567BB43E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5.2.1 Absolute Luftfeuchte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58</w:t>
      </w:r>
    </w:p>
    <w:p w14:paraId="254FB689" w14:textId="4059BC18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5.2.2 Relative Luftfeuchte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59</w:t>
      </w:r>
    </w:p>
    <w:p w14:paraId="7E1A7185" w14:textId="30B50A98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5.3 Niederschlag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59</w:t>
      </w:r>
    </w:p>
    <w:p w14:paraId="5781EDA8" w14:textId="371FD2E7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5.4 Temperatur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59</w:t>
      </w:r>
    </w:p>
    <w:p w14:paraId="2E872711" w14:textId="71827080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5.5 Luftbewegung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62</w:t>
      </w:r>
    </w:p>
    <w:p w14:paraId="11F27345" w14:textId="4F56EB36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5.5.1 Zugluft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62</w:t>
      </w:r>
    </w:p>
    <w:p w14:paraId="1D3CEB78" w14:textId="3D39320E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5.6 Schadgase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</w:t>
      </w:r>
      <w:r w:rsidR="00887C7B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62</w:t>
      </w:r>
    </w:p>
    <w:p w14:paraId="4522266C" w14:textId="00A3EB42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lastRenderedPageBreak/>
        <w:t>5.7 Staub- und Aerosolgehalt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</w:t>
      </w:r>
      <w:r w:rsidR="00887C7B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62</w:t>
      </w:r>
    </w:p>
    <w:p w14:paraId="4A28D02E" w14:textId="23A557B5" w:rsidR="00DB3846" w:rsidRDefault="005E6EC5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Checkliste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Klima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................................................................................................................................................ 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63</w:t>
      </w:r>
    </w:p>
    <w:p w14:paraId="3B506CF8" w14:textId="77777777" w:rsidR="00666CB6" w:rsidRDefault="00666CB6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</w:p>
    <w:p w14:paraId="1AC7517A" w14:textId="18AC2E81" w:rsidR="00DB3846" w:rsidRDefault="00DB3846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 xml:space="preserve">6 Unterbringung und </w:t>
      </w:r>
      <w:r w:rsidR="00666CB6"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M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anagement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</w:t>
      </w:r>
      <w:r w:rsidR="00887C7B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 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S. 64</w:t>
      </w:r>
    </w:p>
    <w:p w14:paraId="6B8D63D9" w14:textId="6694541F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6.1 </w:t>
      </w:r>
      <w:r w:rsidR="000B55BD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Knackpunkt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Unterbringungseinrichtungen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</w:t>
      </w:r>
      <w:r w:rsidR="00E6565F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66</w:t>
      </w:r>
    </w:p>
    <w:p w14:paraId="2A3C7452" w14:textId="181C2A01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6.1.1 Lösungsmöglichkeit Volieren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</w:t>
      </w:r>
      <w:r w:rsidR="00E6565F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66</w:t>
      </w:r>
    </w:p>
    <w:p w14:paraId="6C472442" w14:textId="3C9F07AE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6.1.1.1 Grundsätzliches zum Volierenbau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</w:t>
      </w:r>
      <w:r w:rsidR="00E6565F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68</w:t>
      </w:r>
    </w:p>
    <w:p w14:paraId="0046FA35" w14:textId="38232F1D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6.1.1.1.1 Abmessungen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</w:t>
      </w:r>
      <w:r w:rsidR="00E6565F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68</w:t>
      </w:r>
    </w:p>
    <w:p w14:paraId="3DF96B0B" w14:textId="6AF23282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6.1.1.1.2 Volierenböden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</w:t>
      </w:r>
      <w:r w:rsidR="00E6565F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68</w:t>
      </w:r>
    </w:p>
    <w:p w14:paraId="248C49C9" w14:textId="7ACB98EC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6.1.1.1.3 </w:t>
      </w:r>
      <w:proofErr w:type="spellStart"/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Volierenwände</w:t>
      </w:r>
      <w:proofErr w:type="spellEnd"/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und -dächer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</w:t>
      </w:r>
      <w:r w:rsidR="00E6565F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70</w:t>
      </w:r>
    </w:p>
    <w:p w14:paraId="34F75C24" w14:textId="0358B1A8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6.1.1.1.4 Sitzgelegenheiten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</w:t>
      </w:r>
      <w:r w:rsidR="00E6565F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73</w:t>
      </w:r>
    </w:p>
    <w:p w14:paraId="1096ACCB" w14:textId="7087B224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6.1.1.1.5 Versorgung mit Atzung und Wasser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</w:t>
      </w:r>
      <w:r w:rsidR="00E6565F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74</w:t>
      </w:r>
    </w:p>
    <w:p w14:paraId="7F6FA7CE" w14:textId="3E74B693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6.1.1.1.6 Eingänge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..................................................................................................</w:t>
      </w:r>
      <w:r w:rsidR="00E6565F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75</w:t>
      </w:r>
    </w:p>
    <w:p w14:paraId="798595A6" w14:textId="1E8CF248" w:rsidR="00DB3846" w:rsidRDefault="005E6EC5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Checkliste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Volieren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...................................................................................................</w:t>
      </w:r>
      <w:r w:rsidR="00E6565F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 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76</w:t>
      </w:r>
    </w:p>
    <w:p w14:paraId="14CAFF69" w14:textId="31AD63CC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6.1.2 </w:t>
      </w:r>
      <w:r w:rsidR="000B55BD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Knackpunkt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Falknerische Methode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</w:t>
      </w:r>
      <w:r w:rsidR="00E6565F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77</w:t>
      </w:r>
    </w:p>
    <w:p w14:paraId="4AB52D98" w14:textId="77777777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6.1.2.1 Lösungsmöglichkeiten Geschirr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77</w:t>
      </w:r>
    </w:p>
    <w:p w14:paraId="23A300E1" w14:textId="1BDCAF35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6.1.2.1.1 Geschüh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.......................................................................................................</w:t>
      </w:r>
      <w:r w:rsidR="00E6565F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77</w:t>
      </w:r>
    </w:p>
    <w:p w14:paraId="3F65775A" w14:textId="736916CD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6.1.2.1.2 Bells, Bellriemen und Adresstafel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</w:t>
      </w:r>
      <w:r w:rsidR="00A82974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79</w:t>
      </w:r>
    </w:p>
    <w:p w14:paraId="32A099B4" w14:textId="693B0F4C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6.1.2.1.3 Drahle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............................................................................................................</w:t>
      </w:r>
      <w:r w:rsidR="00A82974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81</w:t>
      </w:r>
    </w:p>
    <w:p w14:paraId="56355858" w14:textId="6A05868F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6.1.2.1.4 Leine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.................................................................................................................</w:t>
      </w:r>
      <w:r w:rsidR="00A82974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82</w:t>
      </w:r>
    </w:p>
    <w:p w14:paraId="578B0C85" w14:textId="52A401C3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6.1.2.1.5 Karabinerhaken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..............................................................................................</w:t>
      </w:r>
      <w:r w:rsidR="00A82974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83</w:t>
      </w:r>
    </w:p>
    <w:p w14:paraId="0C6C4162" w14:textId="702CC5E7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6.1.2.1.6 Senderbefestigung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.............................................................................................</w:t>
      </w:r>
      <w:r w:rsidR="00A82974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84</w:t>
      </w:r>
    </w:p>
    <w:p w14:paraId="3014F1C4" w14:textId="75059205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6.1.2.1.7 Hauben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.................................................................................................................</w:t>
      </w:r>
      <w:r w:rsidR="00A82974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88</w:t>
      </w:r>
    </w:p>
    <w:p w14:paraId="2E8BC9A4" w14:textId="77777777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6.1.2.1.8 Hintergrundinformation Aufschirren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89</w:t>
      </w:r>
    </w:p>
    <w:p w14:paraId="43C35F76" w14:textId="63F587BC" w:rsidR="00DB3846" w:rsidRDefault="005E6EC5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Checkliste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Geschirr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...................................................................................................................</w:t>
      </w:r>
      <w:r w:rsidR="00A82974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 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91</w:t>
      </w:r>
    </w:p>
    <w:p w14:paraId="39320543" w14:textId="595FEFAA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6.1.2.2 Lösungsmöglichkeiten Falknerische Unterbringung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</w:t>
      </w:r>
      <w:r w:rsidR="00A82974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92</w:t>
      </w:r>
    </w:p>
    <w:p w14:paraId="4F00BB8C" w14:textId="295FCE7B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6.1.2.2.1 Julen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93</w:t>
      </w:r>
    </w:p>
    <w:p w14:paraId="6A27CC63" w14:textId="731B6D9B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6.1.2.2.1.1 Sprenkel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93</w:t>
      </w:r>
    </w:p>
    <w:p w14:paraId="13D8ECB3" w14:textId="1AEEDB40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6.1.2.2.1.2 Blöcke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94</w:t>
      </w:r>
    </w:p>
    <w:p w14:paraId="6349AFA3" w14:textId="5726F489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6.1.2.2.2 Hohe Sitze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.....................................................................................................</w:t>
      </w:r>
      <w:r w:rsidR="00A82974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94</w:t>
      </w:r>
    </w:p>
    <w:p w14:paraId="1CE3E6DE" w14:textId="50ACAF99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6.1.2.2.3 Flugdrahtanlagen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</w:t>
      </w:r>
      <w:r w:rsidR="009E3AE2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95</w:t>
      </w:r>
    </w:p>
    <w:p w14:paraId="5C31D32B" w14:textId="7F7C6611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6.1.2.3 Schutz vor negativen Einflüssen aus der Umwelt bei der</w:t>
      </w:r>
      <w:r w:rsidR="009E3AE2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falknerischen Methode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98</w:t>
      </w:r>
    </w:p>
    <w:p w14:paraId="7E7F008B" w14:textId="44691848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6.1.2.3.1 Schutzhütten und Zelte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......................................................................................................</w:t>
      </w:r>
      <w:r w:rsidR="009E3AE2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98</w:t>
      </w:r>
    </w:p>
    <w:p w14:paraId="6944D239" w14:textId="4D988589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6.1.2.3.2 Einhausungen bei falknerischer Unterbringung im Freien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</w:t>
      </w:r>
      <w:r w:rsidR="009E3AE2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99</w:t>
      </w:r>
    </w:p>
    <w:p w14:paraId="1041CD1F" w14:textId="752462DE" w:rsidR="00DB3846" w:rsidRDefault="005E6EC5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Checkliste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Falknerische Unterbringung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</w:t>
      </w:r>
      <w:r w:rsidR="009E3AE2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 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100</w:t>
      </w:r>
    </w:p>
    <w:p w14:paraId="4766CDC4" w14:textId="483FBDB3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6.2 </w:t>
      </w:r>
      <w:r w:rsidR="000B55BD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Knackpunkt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Ausrüstung der Falknerin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</w:t>
      </w:r>
      <w:r w:rsidR="008C78A5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102</w:t>
      </w:r>
    </w:p>
    <w:p w14:paraId="4DF0B830" w14:textId="14FC9126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6.2.1 Handschuh, Tasche/Weste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</w:t>
      </w:r>
      <w:r w:rsidR="008C78A5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102</w:t>
      </w:r>
    </w:p>
    <w:p w14:paraId="26D6D711" w14:textId="3BEFFD2E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6.2.2 Falknermesser oder alternative Hilfsmittel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</w:t>
      </w:r>
      <w:r w:rsidR="008C78A5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103</w:t>
      </w:r>
    </w:p>
    <w:p w14:paraId="1B05618C" w14:textId="7CB49474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6.3 </w:t>
      </w:r>
      <w:r w:rsidR="000B55BD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Knackpunkt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Trainingsgeräte und Hilfsmittel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</w:t>
      </w:r>
      <w:r w:rsidR="008C78A5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104</w:t>
      </w:r>
    </w:p>
    <w:p w14:paraId="387BFE71" w14:textId="3DDAF854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6.3.1 Lockschnur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</w:t>
      </w:r>
      <w:r w:rsidR="00BC2EE0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104</w:t>
      </w:r>
    </w:p>
    <w:p w14:paraId="07DD12F1" w14:textId="51CAA15D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6.3.2 Federspiel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</w:t>
      </w:r>
      <w:r w:rsidR="00BC2EE0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104</w:t>
      </w:r>
    </w:p>
    <w:p w14:paraId="472C4B84" w14:textId="7BA5445F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6.3.3 Balg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</w:t>
      </w:r>
      <w:r w:rsidR="00BC2EE0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107</w:t>
      </w:r>
    </w:p>
    <w:p w14:paraId="0959E7FD" w14:textId="1AF7FC56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6.3.4 Flugmodelle und Seilzugmaschinen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</w:t>
      </w:r>
      <w:r w:rsidR="00BC2EE0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108</w:t>
      </w:r>
    </w:p>
    <w:p w14:paraId="59259100" w14:textId="7E6EBE06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6.3.5 </w:t>
      </w:r>
      <w:r w:rsidR="000B55BD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Knackpunkt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Telemetrie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</w:t>
      </w:r>
      <w:r w:rsidR="00BC2EE0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111</w:t>
      </w:r>
    </w:p>
    <w:p w14:paraId="1138A0C4" w14:textId="3251BBD6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6.4 </w:t>
      </w:r>
      <w:r w:rsidR="000B55BD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Knackpunkt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Transport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112</w:t>
      </w:r>
    </w:p>
    <w:p w14:paraId="447C4B08" w14:textId="4856A393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6.4.1 Lösungsmöglichkeit Transportbox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</w:t>
      </w:r>
      <w:r w:rsidR="00BC2EE0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113</w:t>
      </w:r>
    </w:p>
    <w:p w14:paraId="6F5744D9" w14:textId="56378210" w:rsidR="00DB3846" w:rsidRDefault="005E6EC5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Checkliste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Ausrüstung der Falknerin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</w:t>
      </w:r>
      <w:r w:rsidR="00BC2EE0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 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117</w:t>
      </w:r>
    </w:p>
    <w:p w14:paraId="7C3E91C5" w14:textId="77777777" w:rsidR="001830AA" w:rsidRDefault="001830AA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</w:p>
    <w:p w14:paraId="01F93BF6" w14:textId="0A546775" w:rsidR="00DB3846" w:rsidRDefault="00DB3846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7 F</w:t>
      </w:r>
      <w:r w:rsidR="002715EF"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ü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tterung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</w:t>
      </w:r>
      <w:r w:rsidR="00BC2EE0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 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S. 118</w:t>
      </w:r>
    </w:p>
    <w:p w14:paraId="517DFB0C" w14:textId="1187DAD9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7.1 </w:t>
      </w:r>
      <w:r w:rsidR="000B55BD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Knackpunkt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Futterzusammensetzung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</w:t>
      </w:r>
      <w:r w:rsidR="00BC2EE0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119</w:t>
      </w:r>
    </w:p>
    <w:p w14:paraId="6914DB6B" w14:textId="79957817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7.1.1 Lösungsmöglichkeit Futterzusammensetzung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</w:t>
      </w:r>
      <w:r w:rsidR="006F690A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119</w:t>
      </w:r>
    </w:p>
    <w:p w14:paraId="60328377" w14:textId="0CB24252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7.2 </w:t>
      </w:r>
      <w:r w:rsidR="000B55BD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Knackpunkt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Futterlagerung und Futterdarreichung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</w:t>
      </w:r>
      <w:r w:rsidR="006F690A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121</w:t>
      </w:r>
    </w:p>
    <w:p w14:paraId="0CEA6624" w14:textId="1B50C9D2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7.2.1 Lösungsmöglichkeiten Futterlagerung und Futterdarreichung</w:t>
      </w:r>
      <w:r w:rsidR="006F690A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…………………………….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122</w:t>
      </w:r>
    </w:p>
    <w:p w14:paraId="175D3ADD" w14:textId="13EBD9DE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7.3 </w:t>
      </w:r>
      <w:r w:rsidR="000B55BD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Knackpunkt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Wasser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</w:t>
      </w:r>
      <w:r w:rsidR="006F690A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123</w:t>
      </w:r>
    </w:p>
    <w:p w14:paraId="6EA7E435" w14:textId="324C99E3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7.3.1 Lösungsmöglichkeiten Wasser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</w:t>
      </w:r>
      <w:r w:rsidR="006F690A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123</w:t>
      </w:r>
    </w:p>
    <w:p w14:paraId="39EAC0BD" w14:textId="2F4CE9E3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7.4 </w:t>
      </w:r>
      <w:r w:rsidR="000B55BD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Knackpunkt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Konditionierung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</w:t>
      </w:r>
      <w:r w:rsidR="006F690A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123</w:t>
      </w:r>
    </w:p>
    <w:p w14:paraId="7DF0D352" w14:textId="172227EC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7.4.1 Lösungsmöglichkeit Konditionierung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</w:t>
      </w:r>
      <w:r w:rsidR="006F690A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124</w:t>
      </w:r>
    </w:p>
    <w:p w14:paraId="1AE7E7A1" w14:textId="7907FDF9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lastRenderedPageBreak/>
        <w:t xml:space="preserve">7.5 </w:t>
      </w:r>
      <w:r w:rsidR="000B55BD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Knackpunkt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Tierschutz bezüglich der Futtertiere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</w:t>
      </w:r>
      <w:r w:rsidR="008E02C9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125</w:t>
      </w:r>
    </w:p>
    <w:p w14:paraId="4DADC243" w14:textId="2DECED4B" w:rsidR="00DB3846" w:rsidRDefault="005E6EC5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Checkliste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Fütterung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</w:t>
      </w:r>
      <w:r w:rsidR="008E02C9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 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125</w:t>
      </w:r>
    </w:p>
    <w:p w14:paraId="6DE972C3" w14:textId="77777777" w:rsidR="00640A66" w:rsidRDefault="00640A66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</w:p>
    <w:p w14:paraId="1E0255B7" w14:textId="2C5D5293" w:rsidR="00DB3846" w:rsidRDefault="00DB3846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8 Tierschutz w</w:t>
      </w:r>
      <w:r w:rsidR="00640A66"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ä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hrend der praktischen Beizjagd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</w:t>
      </w:r>
      <w:r w:rsidR="008E02C9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 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S. 126</w:t>
      </w:r>
    </w:p>
    <w:p w14:paraId="5A9F0AFF" w14:textId="7962FD51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8.1 </w:t>
      </w:r>
      <w:r w:rsidR="000B55BD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Knackpunkt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Tierschutz bezüglich des Beizvogels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</w:t>
      </w:r>
      <w:r w:rsidR="00392241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127</w:t>
      </w:r>
    </w:p>
    <w:p w14:paraId="19079B97" w14:textId="4B818085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8.1.1 Lösungsmöglichkeiten zur Minimierung der Gefahren</w:t>
      </w:r>
      <w:r w:rsidR="00935409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durch das Beizwild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</w:t>
      </w:r>
      <w:r w:rsidR="00392241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127</w:t>
      </w:r>
    </w:p>
    <w:p w14:paraId="1ED7652A" w14:textId="61B48330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8.1.2 Lösungsmöglichkeiten zur Minimierung der Gefahren durch vom</w:t>
      </w:r>
      <w:r w:rsidR="00106B4A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Menschen erbaute Strukturen im Jagdrevier</w:t>
      </w:r>
      <w:r w:rsidR="00392241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…………………………………………………………………………………………………………………………………………….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128</w:t>
      </w:r>
    </w:p>
    <w:p w14:paraId="4850C949" w14:textId="4797F641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8.2 </w:t>
      </w:r>
      <w:r w:rsidR="000B55BD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Knackpunkt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Tierschutz bezüglich des Beizwildes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</w:t>
      </w:r>
      <w:r w:rsidR="00535C89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129</w:t>
      </w:r>
    </w:p>
    <w:p w14:paraId="5BFB6033" w14:textId="1BBA9AEE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8.3 </w:t>
      </w:r>
      <w:r w:rsidR="000B55BD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Knackpunkt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Tierschutz bezüglich der tierischen</w:t>
      </w:r>
      <w:r w:rsidR="00584961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Jagdhelfer (Hunde, </w:t>
      </w:r>
      <w:r w:rsidR="00535C89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Frettchen)</w:t>
      </w:r>
      <w:r w:rsidR="00535C89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 .....................................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130</w:t>
      </w:r>
    </w:p>
    <w:p w14:paraId="55A65F6A" w14:textId="04893739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8.4 Erste-Hilfe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..............................................................................................</w:t>
      </w:r>
      <w:r w:rsidR="00535C89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132</w:t>
      </w:r>
    </w:p>
    <w:p w14:paraId="6AA74C02" w14:textId="21E3C3C0" w:rsidR="00DB3846" w:rsidRDefault="005E6EC5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Checkliste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Tierschutz während der praktischen Beizjagd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</w:t>
      </w:r>
      <w:r w:rsidR="00535C89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 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135</w:t>
      </w:r>
    </w:p>
    <w:p w14:paraId="2F1BD526" w14:textId="4B6028A2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8D"/>
          <w:kern w:val="0"/>
          <w:sz w:val="20"/>
          <w:szCs w:val="20"/>
        </w:rPr>
      </w:pPr>
    </w:p>
    <w:p w14:paraId="59CCE646" w14:textId="75EC187C" w:rsidR="00DB3846" w:rsidRDefault="00DB3846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9 Krankheitsursachen und Krankheitsmechanismen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</w:t>
      </w:r>
      <w:r w:rsidR="00FE20B2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 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S. 136</w:t>
      </w:r>
    </w:p>
    <w:p w14:paraId="24AAF29C" w14:textId="23A2DFC7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9.1 </w:t>
      </w:r>
      <w:r w:rsidR="000B55BD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Knackpunkt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Krankheitsursachen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</w:t>
      </w:r>
      <w:r w:rsidR="00FE20B2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137</w:t>
      </w:r>
    </w:p>
    <w:p w14:paraId="4D2A02B8" w14:textId="7DB17043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9.1.1 Äußere Gewalt (Trauma)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</w:t>
      </w:r>
      <w:r w:rsidR="00FE20B2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137</w:t>
      </w:r>
    </w:p>
    <w:p w14:paraId="5FB72196" w14:textId="2F9810BC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9.1.1.1 Hintergrundinformation Wundheilung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</w:t>
      </w:r>
      <w:r w:rsidR="00FE20B2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140</w:t>
      </w:r>
    </w:p>
    <w:p w14:paraId="0F90620B" w14:textId="350BC9BF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9.1.2 Temperatur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</w:t>
      </w:r>
      <w:r w:rsidR="00FE20B2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141</w:t>
      </w:r>
    </w:p>
    <w:p w14:paraId="310DFEB6" w14:textId="1627DB39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9.1.3 Elektrizität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</w:t>
      </w:r>
      <w:r w:rsidR="00FE20B2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142</w:t>
      </w:r>
    </w:p>
    <w:p w14:paraId="00F1673C" w14:textId="2B1A9119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9.1.4 Chemische Krankheitsursachen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</w:t>
      </w:r>
      <w:r w:rsidR="00FE20B2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144</w:t>
      </w:r>
    </w:p>
    <w:p w14:paraId="4812177A" w14:textId="05CAF8CC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9.1.5 Belebte Krankheitsursachen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</w:t>
      </w:r>
      <w:r w:rsidR="00FE20B2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144</w:t>
      </w:r>
    </w:p>
    <w:p w14:paraId="791B8360" w14:textId="53947536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9.2 </w:t>
      </w:r>
      <w:r w:rsidR="000B55BD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Knackpunkt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Krankheitsmechanismen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</w:t>
      </w:r>
      <w:r w:rsidR="00FE20B2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144</w:t>
      </w:r>
    </w:p>
    <w:p w14:paraId="2F8C004C" w14:textId="14D7B9BA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9.2.1 Hintergrundinformation Entzündung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</w:t>
      </w:r>
      <w:r w:rsidR="00FE20B2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144</w:t>
      </w:r>
    </w:p>
    <w:p w14:paraId="28F4385B" w14:textId="634B99C4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9.2.2 Hintergrundinformation Degeneration 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</w:t>
      </w:r>
      <w:r w:rsidR="00050B4E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146</w:t>
      </w:r>
    </w:p>
    <w:p w14:paraId="3C22BF3E" w14:textId="6F94CE74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9.2.3 Hintergrundinformation Stoffwechselstörungen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</w:t>
      </w:r>
      <w:r w:rsidR="00050B4E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146</w:t>
      </w:r>
    </w:p>
    <w:p w14:paraId="1C0F929B" w14:textId="4D78C09E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9.2.4 Hintergrundinformation Kreislaufstörungen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</w:t>
      </w:r>
      <w:r w:rsidR="00050B4E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147</w:t>
      </w:r>
    </w:p>
    <w:p w14:paraId="1C77F910" w14:textId="01989FAF" w:rsidR="00DB3846" w:rsidRDefault="005E6EC5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Checkliste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Krankheitsursachen und Krankheitsmechanismen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</w:t>
      </w:r>
      <w:r w:rsidR="00050B4E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 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149</w:t>
      </w:r>
    </w:p>
    <w:p w14:paraId="3517CD5B" w14:textId="77777777" w:rsidR="00584961" w:rsidRDefault="00584961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</w:p>
    <w:p w14:paraId="419A897E" w14:textId="0D7A37FD" w:rsidR="00DB3846" w:rsidRDefault="00DB3846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 xml:space="preserve">10 Allgemeines </w:t>
      </w:r>
      <w:r w:rsidR="00584961"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ü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ber Krankheitserreger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</w:t>
      </w:r>
      <w:r w:rsidR="00050B4E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 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S. 150</w:t>
      </w:r>
    </w:p>
    <w:p w14:paraId="609986D4" w14:textId="2C2CB4A9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10.1 </w:t>
      </w:r>
      <w:r w:rsidR="000B55BD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Knackpunkt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Infektionen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</w:t>
      </w:r>
      <w:r w:rsidR="00050B4E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151</w:t>
      </w:r>
    </w:p>
    <w:p w14:paraId="7CD66DF8" w14:textId="3746347F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10.2 Hintergrundinformation Stress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</w:t>
      </w:r>
      <w:r w:rsidR="00050B4E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153</w:t>
      </w:r>
    </w:p>
    <w:p w14:paraId="4945C611" w14:textId="72A9AEAD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10.3 </w:t>
      </w:r>
      <w:r w:rsidR="000B55BD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Knackpunkt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Krankheitserreger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</w:t>
      </w:r>
      <w:r w:rsidR="00050B4E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153</w:t>
      </w:r>
    </w:p>
    <w:p w14:paraId="14CC6780" w14:textId="0F5E2D91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10.3.1 Hintergrundinformation Keimdruck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</w:t>
      </w:r>
      <w:r w:rsidR="00050B4E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154</w:t>
      </w:r>
    </w:p>
    <w:p w14:paraId="00AB4D81" w14:textId="77777777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10.3.2 Hintergrundinformation Viren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156</w:t>
      </w:r>
    </w:p>
    <w:p w14:paraId="46C90396" w14:textId="243266EB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10.3.3 Hintergrundinformation Bakterien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</w:t>
      </w:r>
      <w:r w:rsidR="00050B4E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156</w:t>
      </w:r>
    </w:p>
    <w:p w14:paraId="289B7467" w14:textId="3CA305E3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10.3.4 Hintergrundinformation Pilze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</w:t>
      </w:r>
      <w:r w:rsidR="00050B4E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158</w:t>
      </w:r>
    </w:p>
    <w:p w14:paraId="6ECD495D" w14:textId="60B2B402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10.3.5 Lösungsmöglichkeiten Vorbeugemaßnahmen gegen Bakterien und Pilze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</w:t>
      </w:r>
      <w:r w:rsidR="00050B4E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158</w:t>
      </w:r>
    </w:p>
    <w:p w14:paraId="54846C98" w14:textId="181F7F1E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10.3.6 Hintergrundinformation Parasiten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</w:t>
      </w:r>
      <w:r w:rsidR="00050B4E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159</w:t>
      </w:r>
    </w:p>
    <w:p w14:paraId="7746EE23" w14:textId="36E15AAE" w:rsidR="00DB3846" w:rsidRDefault="005E6EC5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Checkliste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Krankheitserreger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</w:t>
      </w:r>
      <w:r w:rsidR="006627AB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 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161</w:t>
      </w:r>
    </w:p>
    <w:p w14:paraId="3645845F" w14:textId="77777777" w:rsidR="00584961" w:rsidRDefault="00584961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</w:p>
    <w:p w14:paraId="772ABCA2" w14:textId="3F49E2D4" w:rsidR="00DB3846" w:rsidRDefault="00DB3846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11 Wie sch</w:t>
      </w:r>
      <w:r w:rsidR="00584961"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ü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tzt sich der Vogel selbst gegen Sch</w:t>
      </w:r>
      <w:r w:rsidR="006627AB"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ä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dlichkeiten?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</w:t>
      </w:r>
      <w:r w:rsidR="006627AB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 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S. 162</w:t>
      </w:r>
    </w:p>
    <w:p w14:paraId="3D937FDF" w14:textId="3A3FC619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11.1 Anatomische und physiologische Besonderheiten der Greifvögel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</w:t>
      </w:r>
      <w:r w:rsidR="006627AB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163</w:t>
      </w:r>
    </w:p>
    <w:p w14:paraId="5E9D72F0" w14:textId="1C7BFE88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11.1.1 Federn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.....................................................................................</w:t>
      </w:r>
      <w:r w:rsidR="006627AB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163</w:t>
      </w:r>
    </w:p>
    <w:p w14:paraId="594F54BA" w14:textId="3761F8D7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11.1.2 Haut, Krallen und Schnabel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</w:t>
      </w:r>
      <w:r w:rsidR="006627AB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164</w:t>
      </w:r>
    </w:p>
    <w:p w14:paraId="537240DB" w14:textId="203E6E85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11.1.3 Knochen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</w:t>
      </w:r>
      <w:r w:rsidR="006627AB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165</w:t>
      </w:r>
    </w:p>
    <w:p w14:paraId="612EF0DE" w14:textId="66F3A69F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11.1.4 Sinnesorgane (Augen, Nase, Ohren)</w:t>
      </w:r>
      <w:r w:rsidR="00474CB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</w:t>
      </w:r>
      <w:r w:rsidR="006627AB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166</w:t>
      </w:r>
    </w:p>
    <w:p w14:paraId="60DB5049" w14:textId="3C9545E3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11.1.5 Verdauungsorgane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</w:t>
      </w:r>
      <w:r w:rsidR="006627AB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166</w:t>
      </w:r>
    </w:p>
    <w:p w14:paraId="58A3DFFA" w14:textId="0A2FCB1D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11.1.6 Immunorgane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</w:t>
      </w:r>
      <w:r w:rsidR="006627AB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167</w:t>
      </w:r>
    </w:p>
    <w:p w14:paraId="21D46365" w14:textId="2E3C45C2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11.1.7 Atmungsorgane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</w:t>
      </w:r>
      <w:r w:rsidR="00A441BC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167</w:t>
      </w:r>
    </w:p>
    <w:p w14:paraId="6BF5F0E8" w14:textId="1411D596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11.1.8 Harnorgane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...........................................................................................</w:t>
      </w:r>
      <w:r w:rsidR="00A441BC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167</w:t>
      </w:r>
    </w:p>
    <w:p w14:paraId="5527DE9B" w14:textId="5216AB73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11.1.9 Herz-Kreislauf-System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</w:t>
      </w:r>
      <w:r w:rsidR="00A441BC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167</w:t>
      </w:r>
    </w:p>
    <w:p w14:paraId="7593B08E" w14:textId="3454F5B8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11.1.10 Gehirn und Nervensystem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</w:t>
      </w:r>
      <w:r w:rsidR="00A441BC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167</w:t>
      </w:r>
    </w:p>
    <w:p w14:paraId="3DE92608" w14:textId="0664A6EC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11.2 </w:t>
      </w:r>
      <w:r w:rsidR="000B55BD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Knackpunkt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Verhalten als Schutz vor Schädlichkeiten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</w:t>
      </w:r>
      <w:r w:rsidR="00A441BC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168</w:t>
      </w:r>
    </w:p>
    <w:p w14:paraId="3464D0DB" w14:textId="071936C5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11.2.1 Hintergrundinformation Höchstwertdurchlass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</w:t>
      </w:r>
      <w:r w:rsidR="00A441BC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168</w:t>
      </w:r>
    </w:p>
    <w:p w14:paraId="1AAD3422" w14:textId="6F1CE968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11.3 </w:t>
      </w:r>
      <w:r w:rsidR="000B55BD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Knackpunkt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Barrieren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.............................................................................................</w:t>
      </w:r>
      <w:r w:rsidR="00A441BC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168</w:t>
      </w:r>
    </w:p>
    <w:p w14:paraId="139F6753" w14:textId="59CFE75D" w:rsidR="00A77C3E" w:rsidRPr="000E2465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lastRenderedPageBreak/>
        <w:t>11.3.1 Hintergrundinformation Haut- und Schleimhautflora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</w:t>
      </w:r>
      <w:r w:rsidR="00A441BC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168</w:t>
      </w:r>
    </w:p>
    <w:p w14:paraId="4776532E" w14:textId="7FDA0CF3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11.4 </w:t>
      </w:r>
      <w:r w:rsidR="000B55BD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Knackpunkt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Schutz vor bereits eingedrungenen Krankheitserregern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</w:t>
      </w:r>
      <w:r w:rsidR="00A441BC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169</w:t>
      </w:r>
    </w:p>
    <w:p w14:paraId="2161F8CF" w14:textId="3EC3D117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11.4.1 Hintergrundinformation Immunität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</w:t>
      </w:r>
      <w:r w:rsidR="00A441BC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169</w:t>
      </w:r>
    </w:p>
    <w:p w14:paraId="4692E2A8" w14:textId="7939269C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11.4.1.1 Unspezifische Immunität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.....................................................................................</w:t>
      </w:r>
      <w:r w:rsidR="00A441BC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170</w:t>
      </w:r>
    </w:p>
    <w:p w14:paraId="0C0E2F7C" w14:textId="12DA6FE8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11.4.1.2 Spezifische oder erworbene Immunität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</w:t>
      </w:r>
      <w:r w:rsidR="00A441BC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170</w:t>
      </w:r>
    </w:p>
    <w:p w14:paraId="17406378" w14:textId="5E12553C" w:rsidR="00DB3846" w:rsidRDefault="005E6EC5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Checkliste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Selbstschutz des Vogels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</w:t>
      </w:r>
      <w:r w:rsidR="00A441BC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 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171</w:t>
      </w:r>
    </w:p>
    <w:p w14:paraId="0A163698" w14:textId="77777777" w:rsidR="00B67DB0" w:rsidRDefault="00B67DB0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</w:p>
    <w:p w14:paraId="1C34A7A5" w14:textId="2087044F" w:rsidR="00DB3846" w:rsidRDefault="00DB3846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12 Wie kann die Falknerin den Vogel sch</w:t>
      </w:r>
      <w:r w:rsidR="00B67DB0"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ü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tzen?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</w:t>
      </w:r>
      <w:r w:rsidR="00E63AFD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 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S. 172</w:t>
      </w:r>
    </w:p>
    <w:p w14:paraId="2B102F7F" w14:textId="5B55AA51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12.1 Lösungsmöglichkeit Allgemeine Vorbeugung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</w:t>
      </w:r>
      <w:r w:rsidR="00E63AFD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173</w:t>
      </w:r>
    </w:p>
    <w:p w14:paraId="26FAEAB6" w14:textId="77F7DA75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12.1.1 Lösungsmöglichkeit Reinigung und Desinfektion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</w:t>
      </w:r>
      <w:r w:rsidR="00E63AFD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173</w:t>
      </w:r>
    </w:p>
    <w:p w14:paraId="030B1E37" w14:textId="0AE7E763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12.2 Lösungsmöglichkeiten Krankheitserkennung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</w:t>
      </w:r>
      <w:r w:rsidR="001C3DED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175</w:t>
      </w:r>
    </w:p>
    <w:p w14:paraId="5C92CC24" w14:textId="49D9ABEC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12.2.1 Tägliche Routine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...........................................................................................</w:t>
      </w:r>
      <w:r w:rsidR="001C3DED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178</w:t>
      </w:r>
    </w:p>
    <w:p w14:paraId="06AE68B6" w14:textId="68DC1B17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12.3 Falknerin und Tierärztin – das Traumteam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</w:t>
      </w:r>
      <w:r w:rsidR="001C3DED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179</w:t>
      </w:r>
    </w:p>
    <w:p w14:paraId="6BF3BA3F" w14:textId="72FFF55E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12.3.1 Programm zur tierärztlichen Vorbeugung und Behandlung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</w:t>
      </w:r>
      <w:r w:rsidR="001C3DED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180</w:t>
      </w:r>
    </w:p>
    <w:p w14:paraId="003D0292" w14:textId="15F175C6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12.3.1.1 Hintergrundinformation Schmelzuntersuchung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</w:t>
      </w:r>
      <w:r w:rsidR="001C3DED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181</w:t>
      </w:r>
    </w:p>
    <w:p w14:paraId="3F983BEF" w14:textId="32A0B837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12.3.1.2 Hintergrundinformation Klinische Diagnostik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</w:t>
      </w:r>
      <w:r w:rsidR="001C3DED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182</w:t>
      </w:r>
    </w:p>
    <w:p w14:paraId="4E400FB3" w14:textId="55DAAF31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12.3.1.2.1 Klinische Allgemeinuntersuchung und Augenhintergrund-Untersuchung</w:t>
      </w:r>
      <w:r w:rsidR="001C3DED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……………………………..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182</w:t>
      </w:r>
    </w:p>
    <w:p w14:paraId="0AA72005" w14:textId="3FEAF95F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12.3.1.2.2 Bildgebende Untersuchungsverfahren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</w:t>
      </w:r>
      <w:r w:rsidR="001C3DED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183</w:t>
      </w:r>
    </w:p>
    <w:p w14:paraId="48841910" w14:textId="62221747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12.3.1.2.2.1 Röntgenuntersuchung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</w:t>
      </w:r>
      <w:r w:rsidR="001C3DED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184</w:t>
      </w:r>
    </w:p>
    <w:p w14:paraId="0EC24BF7" w14:textId="00F45D43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12.3.1.2.2.2 Computertomografie (CT) und Magnetresonanztomografie (MRT)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</w:t>
      </w:r>
      <w:r w:rsidR="001C3DED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185</w:t>
      </w:r>
    </w:p>
    <w:p w14:paraId="4EE8EB57" w14:textId="458A1EE3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12.3.1.2.2.3 Ultraschalluntersuchung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</w:t>
      </w:r>
      <w:r w:rsidR="001C3DED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187</w:t>
      </w:r>
    </w:p>
    <w:p w14:paraId="589953AD" w14:textId="6701DCCF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12.3.1.2.2.4 Invasive, bildgebende Verfahren – Endoskopie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</w:t>
      </w:r>
      <w:r w:rsidR="001C3DED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187</w:t>
      </w:r>
    </w:p>
    <w:p w14:paraId="0D2C0358" w14:textId="63BB9C5D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12.3.1.3 Hintergrundinformation Blutuntersuchung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</w:t>
      </w:r>
      <w:r w:rsidR="001C3DED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188</w:t>
      </w:r>
    </w:p>
    <w:p w14:paraId="6C89053B" w14:textId="77777777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12.3.1.4 Hintergrundinformation Sektion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189</w:t>
      </w:r>
    </w:p>
    <w:p w14:paraId="5F9AA676" w14:textId="28F97A8B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12.3.1.5 Hintergrundinformation PCR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</w:t>
      </w:r>
      <w:r w:rsidR="001C3DED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190</w:t>
      </w:r>
    </w:p>
    <w:p w14:paraId="4AF0EAC9" w14:textId="4516EEFF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12.3.2 </w:t>
      </w:r>
      <w:r w:rsidR="000B55BD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Knackpunkt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Tierärztliche Handlungsmöglichkeiten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</w:t>
      </w:r>
      <w:r w:rsidR="001C3DED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191</w:t>
      </w:r>
    </w:p>
    <w:p w14:paraId="27329CB0" w14:textId="58CE2ED1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12.3.2.1 Hintergrundinformation Zeitpunkt der Verabreichung von</w:t>
      </w:r>
      <w:r w:rsidR="00BF5F93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Arzneimitteln und Impfstoffen</w:t>
      </w:r>
      <w:r w:rsidR="00186B9E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……..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191</w:t>
      </w:r>
    </w:p>
    <w:p w14:paraId="5BB1CB7A" w14:textId="24BBCAA0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12.3.3 Lösungsmöglichkeiten Therapie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.............................................................................................</w:t>
      </w:r>
      <w:r w:rsidR="00186B9E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192</w:t>
      </w:r>
    </w:p>
    <w:p w14:paraId="4ED7E25C" w14:textId="2B1C087D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12.3.3.1 Hintergrundinformation Antibiotische Therapie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</w:t>
      </w:r>
      <w:r w:rsidR="00186B9E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192</w:t>
      </w:r>
    </w:p>
    <w:p w14:paraId="4B13B17F" w14:textId="5A324D77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12.3.3.1.1 Hintergrundinformation Antibiose im Überblick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</w:t>
      </w:r>
      <w:r w:rsidR="00B96941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193</w:t>
      </w:r>
    </w:p>
    <w:p w14:paraId="4D8D3951" w14:textId="37D89765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12.3.3.2 Hintergrundinformation Antimykotische Therapie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</w:t>
      </w:r>
      <w:r w:rsidR="00B96941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194</w:t>
      </w:r>
    </w:p>
    <w:p w14:paraId="3DDCACA5" w14:textId="6E08CAED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12.3.4 Hintergrundinformation Entzündungshemmung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</w:t>
      </w:r>
      <w:r w:rsidR="00B96941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195</w:t>
      </w:r>
    </w:p>
    <w:p w14:paraId="55D81613" w14:textId="656725EE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12.3.5 Hintergrundinformation Impfung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</w:t>
      </w:r>
      <w:r w:rsidR="00B96941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195</w:t>
      </w:r>
    </w:p>
    <w:p w14:paraId="5DD3B277" w14:textId="053B86AB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12.4 Lösungsmöglichkeit Handling inkl. Arzneimitteleingabe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</w:t>
      </w:r>
      <w:r w:rsidR="00B96941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196</w:t>
      </w:r>
    </w:p>
    <w:p w14:paraId="1D7257B9" w14:textId="0599158E" w:rsidR="00DB3846" w:rsidRDefault="005E6EC5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Checkliste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Schutz vor Krankheiten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</w:t>
      </w:r>
      <w:r w:rsidR="00F83789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 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199</w:t>
      </w:r>
    </w:p>
    <w:p w14:paraId="0F08E514" w14:textId="77777777" w:rsidR="00BF5F93" w:rsidRDefault="00BF5F93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</w:p>
    <w:p w14:paraId="469C1B8A" w14:textId="0485C857" w:rsidR="00DB3846" w:rsidRDefault="00DB3846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 xml:space="preserve">13 </w:t>
      </w:r>
      <w:r w:rsidR="00BF5F93"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Ausgew</w:t>
      </w:r>
      <w:r w:rsidR="00BF5F93"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ä</w:t>
      </w:r>
      <w:r w:rsidR="00BF5F93"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hlte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 xml:space="preserve"> praxis- und tierschutzrelevante Krankheiten der Greifvogel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</w:t>
      </w:r>
      <w:r w:rsidR="00F83789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 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S. 200</w:t>
      </w:r>
    </w:p>
    <w:p w14:paraId="6DD953F9" w14:textId="77777777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13.1 Erkrankungen durch Viren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201</w:t>
      </w:r>
    </w:p>
    <w:p w14:paraId="4577654D" w14:textId="1EF019D2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13.1.1 Aviäre Influenza (Vogelgrippe/Geflügelpest, </w:t>
      </w:r>
      <w:proofErr w:type="gramStart"/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AIV)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</w:t>
      </w:r>
      <w:r w:rsidR="00F83789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</w:t>
      </w:r>
      <w:r w:rsidR="007A75AC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</w:t>
      </w:r>
      <w:proofErr w:type="gramEnd"/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201</w:t>
      </w:r>
    </w:p>
    <w:p w14:paraId="10761FE7" w14:textId="7EA57207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13.1.1.1 Hintergrundinformation Virulenz-Einteilung AIV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</w:t>
      </w:r>
      <w:r w:rsidR="007A75AC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205</w:t>
      </w:r>
    </w:p>
    <w:p w14:paraId="1EB2AE19" w14:textId="13127C11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13.1.1.2 Hintergrundinformation Impfung gegen AIV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</w:t>
      </w:r>
      <w:r w:rsidR="007A75AC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206</w:t>
      </w:r>
    </w:p>
    <w:p w14:paraId="47CDAC01" w14:textId="22C49339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13.1.2 Newcastle Krankheit (atypische Geflügelpest, </w:t>
      </w:r>
      <w:proofErr w:type="gramStart"/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ND)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</w:t>
      </w:r>
      <w:r w:rsidR="007A75AC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</w:t>
      </w:r>
      <w:proofErr w:type="gramEnd"/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206</w:t>
      </w:r>
    </w:p>
    <w:p w14:paraId="384C81AC" w14:textId="50CE047F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13.1.3 West-Nil-Virus (WNV) Erkrankung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</w:t>
      </w:r>
      <w:r w:rsidR="007A75AC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209</w:t>
      </w:r>
    </w:p>
    <w:p w14:paraId="7053276A" w14:textId="75AB576F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13.1.4 </w:t>
      </w:r>
      <w:proofErr w:type="spellStart"/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Usutu</w:t>
      </w:r>
      <w:proofErr w:type="spellEnd"/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-Virus (USUV) Erkrankung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</w:t>
      </w:r>
      <w:r w:rsidR="007A75AC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211</w:t>
      </w:r>
    </w:p>
    <w:p w14:paraId="411C0B16" w14:textId="726C70A4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13.1.5 Pocken Erkrankung (Avipoxinfektion)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</w:t>
      </w:r>
      <w:r w:rsidR="007A75AC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213</w:t>
      </w:r>
    </w:p>
    <w:p w14:paraId="6BE23550" w14:textId="5CF5B39F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13.1.6 Herpesvirus Erkrankung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</w:t>
      </w:r>
      <w:r w:rsidR="007A75AC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216</w:t>
      </w:r>
    </w:p>
    <w:p w14:paraId="60243499" w14:textId="7EB8A337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13.2 Erkrankungen durch Bakterien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</w:t>
      </w:r>
      <w:r w:rsidR="007A75AC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218</w:t>
      </w:r>
    </w:p>
    <w:p w14:paraId="6802B935" w14:textId="4B387786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13.2.1 Salmonellose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...................................................................................................</w:t>
      </w:r>
      <w:r w:rsidR="007A75AC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218</w:t>
      </w:r>
    </w:p>
    <w:p w14:paraId="4B88081C" w14:textId="5B25F556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13.2.2 Aviäre Tuberkulose/Mykobakteriose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</w:t>
      </w:r>
      <w:r w:rsidR="007A75AC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220</w:t>
      </w:r>
    </w:p>
    <w:p w14:paraId="3CABFC8E" w14:textId="66A39D1E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13.2.3 Chlamydiose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.................................................................................................</w:t>
      </w:r>
      <w:r w:rsidR="007A75AC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222</w:t>
      </w:r>
    </w:p>
    <w:p w14:paraId="2D049A05" w14:textId="34349312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13.2.4 Erkrankungen durch Pseudomonaden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</w:t>
      </w:r>
      <w:r w:rsidR="007A75AC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224</w:t>
      </w:r>
    </w:p>
    <w:p w14:paraId="249581C4" w14:textId="631D5DC1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13.2.5 Pasteurellose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</w:t>
      </w:r>
      <w:r w:rsidR="008F154F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225</w:t>
      </w:r>
    </w:p>
    <w:p w14:paraId="16A00EC7" w14:textId="3413CE72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13.2.6 Infektionen mit Mykoplasmen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</w:t>
      </w:r>
      <w:r w:rsidR="008F154F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226</w:t>
      </w:r>
    </w:p>
    <w:p w14:paraId="1563A237" w14:textId="6642689E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13.2.7 Saurer Kropf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</w:t>
      </w:r>
      <w:r w:rsidR="008F154F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226</w:t>
      </w:r>
    </w:p>
    <w:p w14:paraId="2A52DB1E" w14:textId="2C908F89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13.3 Erkrankungen durch Pilze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</w:t>
      </w:r>
      <w:r w:rsidR="008F154F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227</w:t>
      </w:r>
    </w:p>
    <w:p w14:paraId="47ACDE26" w14:textId="3C8A9C07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13.3.1 Aspergillose (und andere </w:t>
      </w:r>
      <w:proofErr w:type="gramStart"/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Schimmelpilzerkrankungen)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</w:t>
      </w:r>
      <w:r w:rsidR="008F154F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</w:t>
      </w:r>
      <w:proofErr w:type="gramEnd"/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227</w:t>
      </w:r>
    </w:p>
    <w:p w14:paraId="4DD31FE3" w14:textId="7B8DAFF4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13.3.2 Candidose (und andere </w:t>
      </w:r>
      <w:proofErr w:type="gramStart"/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Hefepilzerkrankungen)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</w:t>
      </w:r>
      <w:r w:rsidR="008F154F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</w:t>
      </w:r>
      <w:proofErr w:type="gramEnd"/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230</w:t>
      </w:r>
    </w:p>
    <w:p w14:paraId="377B1744" w14:textId="5D29EA1D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lastRenderedPageBreak/>
        <w:t>13.3.3 Hautinfektionen durch Pilze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</w:t>
      </w:r>
      <w:r w:rsidR="008F154F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230</w:t>
      </w:r>
    </w:p>
    <w:p w14:paraId="08385057" w14:textId="7E0DE042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13.4 Erkrankungen durch Parasiten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</w:t>
      </w:r>
      <w:r w:rsidR="008F154F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232</w:t>
      </w:r>
    </w:p>
    <w:p w14:paraId="736EDBC4" w14:textId="6329B703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13.4.1 Ektoparasitosen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</w:t>
      </w:r>
      <w:r w:rsidR="008F154F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232</w:t>
      </w:r>
    </w:p>
    <w:p w14:paraId="7EF1D6F3" w14:textId="28DA97E7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 w:rsidRPr="008F154F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  <w:lang w:val="en-GB"/>
        </w:rPr>
        <w:t xml:space="preserve">13.4.1.1 </w:t>
      </w:r>
      <w:proofErr w:type="spellStart"/>
      <w:r w:rsidRPr="008F154F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  <w:lang w:val="en-GB"/>
        </w:rPr>
        <w:t>Zeckenbefall</w:t>
      </w:r>
      <w:proofErr w:type="spellEnd"/>
      <w:r w:rsidRPr="008F154F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  <w:lang w:val="en-GB"/>
        </w:rPr>
        <w:t>/Tick-related Sickness Syndrome</w:t>
      </w:r>
      <w:r w:rsidRPr="008F154F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  <w:lang w:val="en-GB"/>
        </w:rPr>
        <w:t>...........................</w:t>
      </w:r>
      <w:r w:rsidR="008F154F" w:rsidRPr="008F154F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  <w:lang w:val="en-GB"/>
        </w:rPr>
        <w:t>..</w:t>
      </w:r>
      <w:r w:rsidR="008F154F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  <w:lang w:val="en-GB"/>
        </w:rPr>
        <w:t>........</w:t>
      </w:r>
      <w:r w:rsidRPr="008F154F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  <w:lang w:val="en-GB"/>
        </w:rPr>
        <w:t xml:space="preserve">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232</w:t>
      </w:r>
    </w:p>
    <w:p w14:paraId="1ED02616" w14:textId="36164E37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13.4.1.2 Federlingbefall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</w:t>
      </w:r>
      <w:r w:rsidR="008F154F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234</w:t>
      </w:r>
    </w:p>
    <w:p w14:paraId="3251CC92" w14:textId="107911C1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13.4.1.3 Milbenbefall (Federspul-, Grab- und Rote </w:t>
      </w:r>
      <w:proofErr w:type="gramStart"/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Vogelmilbe)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</w:t>
      </w:r>
      <w:r w:rsidR="006A0A94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</w:t>
      </w:r>
      <w:proofErr w:type="gramEnd"/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234</w:t>
      </w:r>
    </w:p>
    <w:p w14:paraId="0721C7D2" w14:textId="647130DD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13.4.2 Endoparasitosen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......................................................................................</w:t>
      </w:r>
      <w:r w:rsidR="006A0A94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235</w:t>
      </w:r>
    </w:p>
    <w:p w14:paraId="35FB8168" w14:textId="48384684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13.4.2.1 Kokzidiose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..................................................................................................</w:t>
      </w:r>
      <w:r w:rsidR="006A0A94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235</w:t>
      </w:r>
    </w:p>
    <w:p w14:paraId="0CA03C84" w14:textId="3D4690C1" w:rsidR="00DB3846" w:rsidRPr="00FE20B2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  <w:lang w:val="en-GB"/>
        </w:rPr>
      </w:pPr>
      <w:r w:rsidRPr="00FE20B2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  <w:lang w:val="en-GB"/>
        </w:rPr>
        <w:t xml:space="preserve">13.4.2.2 „Gelber Knopf” (Trichomoniasis, </w:t>
      </w:r>
      <w:proofErr w:type="spellStart"/>
      <w:r w:rsidRPr="00FE20B2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  <w:lang w:val="en-GB"/>
        </w:rPr>
        <w:t>Trichomonadose</w:t>
      </w:r>
      <w:proofErr w:type="spellEnd"/>
      <w:r w:rsidRPr="00FE20B2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  <w:lang w:val="en-GB"/>
        </w:rPr>
        <w:t>)</w:t>
      </w:r>
      <w:r w:rsidR="00EC7C48" w:rsidRPr="00FE20B2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  <w:lang w:val="en-GB"/>
        </w:rPr>
        <w:t xml:space="preserve"> </w:t>
      </w:r>
      <w:r w:rsidRPr="00FE20B2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  <w:lang w:val="en-GB"/>
        </w:rPr>
        <w:t>.................................</w:t>
      </w:r>
      <w:r w:rsidR="006A0A94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  <w:lang w:val="en-GB"/>
        </w:rPr>
        <w:t>............</w:t>
      </w:r>
      <w:r w:rsidRPr="00FE20B2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  <w:lang w:val="en-GB"/>
        </w:rPr>
        <w:t xml:space="preserve">............................ </w:t>
      </w:r>
      <w:r w:rsidRPr="00FE20B2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  <w:lang w:val="en-GB"/>
        </w:rPr>
        <w:t>S. 236</w:t>
      </w:r>
    </w:p>
    <w:p w14:paraId="7A3E3D3C" w14:textId="781FB5A3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 w:rsidRPr="00FE20B2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  <w:lang w:val="en-GB"/>
        </w:rPr>
        <w:t xml:space="preserve">13.4.2.3 </w:t>
      </w:r>
      <w:proofErr w:type="spellStart"/>
      <w:r w:rsidRPr="00FE20B2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  <w:lang w:val="en-GB"/>
        </w:rPr>
        <w:t>Aviäre</w:t>
      </w:r>
      <w:proofErr w:type="spellEnd"/>
      <w:r w:rsidRPr="00FE20B2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  <w:lang w:val="en-GB"/>
        </w:rPr>
        <w:t xml:space="preserve"> Malaria</w:t>
      </w:r>
      <w:r w:rsidRPr="00FE20B2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  <w:lang w:val="en-GB"/>
        </w:rPr>
        <w:t>..............................................................................................</w:t>
      </w:r>
      <w:r w:rsidR="006A0A94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  <w:lang w:val="en-GB"/>
        </w:rPr>
        <w:t>..........</w:t>
      </w:r>
      <w:r w:rsidRPr="00FE20B2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  <w:lang w:val="en-GB"/>
        </w:rPr>
        <w:t xml:space="preserve">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237</w:t>
      </w:r>
    </w:p>
    <w:p w14:paraId="40C02A39" w14:textId="67C0278B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13.4.2.4 Befall mit Bandwürmern (Zestoden)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</w:t>
      </w:r>
      <w:r w:rsidR="006A0A94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238</w:t>
      </w:r>
    </w:p>
    <w:p w14:paraId="27209743" w14:textId="226879CC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13.4.2.5 Befall mit Rundwürmern (Nematoden)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</w:t>
      </w:r>
      <w:r w:rsidR="006A0A94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238</w:t>
      </w:r>
    </w:p>
    <w:p w14:paraId="2857B4EA" w14:textId="50016D71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13.4.2.5.1 Spulwürmer und Haarwürmer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</w:t>
      </w:r>
      <w:r w:rsidR="006A0A94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239</w:t>
      </w:r>
    </w:p>
    <w:p w14:paraId="47C44B1A" w14:textId="5C58783F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13.4.2.5.2 Luftröhrenwürmer und Luftsackwürmer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</w:t>
      </w:r>
      <w:r w:rsidR="006A0A94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240</w:t>
      </w:r>
    </w:p>
    <w:p w14:paraId="5081F2F8" w14:textId="7BEC8CE9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13.5 Stoffwechsel- und Durchblutungsstörungen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</w:t>
      </w:r>
      <w:r w:rsidR="006A0A94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241</w:t>
      </w:r>
    </w:p>
    <w:p w14:paraId="2452FBB9" w14:textId="13352D75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13.5.1 </w:t>
      </w:r>
      <w:proofErr w:type="spellStart"/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Pododermatitis</w:t>
      </w:r>
      <w:proofErr w:type="spellEnd"/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(„Dicke Hände“, </w:t>
      </w:r>
      <w:proofErr w:type="spellStart"/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Bumble</w:t>
      </w:r>
      <w:proofErr w:type="spellEnd"/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Foot, </w:t>
      </w:r>
      <w:proofErr w:type="gramStart"/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Sohlenballengeschwür)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</w:t>
      </w:r>
      <w:r w:rsidR="006A0A94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</w:t>
      </w:r>
      <w:proofErr w:type="gramEnd"/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241</w:t>
      </w:r>
    </w:p>
    <w:p w14:paraId="1E8FA3B4" w14:textId="634EDAB8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13.5.2 Flügelspitzenödem (Wing </w:t>
      </w:r>
      <w:proofErr w:type="spellStart"/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Tip</w:t>
      </w:r>
      <w:proofErr w:type="spellEnd"/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Oedema)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</w:t>
      </w:r>
      <w:r w:rsidR="00E32E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</w:t>
      </w:r>
      <w:proofErr w:type="gramEnd"/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244</w:t>
      </w:r>
    </w:p>
    <w:p w14:paraId="0787EC69" w14:textId="65817F99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13.6 Vergiftungen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.......................................................................................................</w:t>
      </w:r>
      <w:r w:rsidR="00E32E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247</w:t>
      </w:r>
    </w:p>
    <w:p w14:paraId="04853E95" w14:textId="59C4ACFA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13.6.1 Vergiftungen durch Arzneimittel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</w:t>
      </w:r>
      <w:r w:rsidR="00E32E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248</w:t>
      </w:r>
    </w:p>
    <w:p w14:paraId="06BE83B8" w14:textId="70C17CA6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13.6.2 Atemgifte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.........................................................................................................</w:t>
      </w:r>
      <w:r w:rsidR="00E32E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249</w:t>
      </w:r>
    </w:p>
    <w:p w14:paraId="55CFD60D" w14:textId="7A8AD520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13.6.2.1 Hintergrundinformation Atemgifte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</w:t>
      </w:r>
      <w:r w:rsidR="00E32E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250</w:t>
      </w:r>
    </w:p>
    <w:p w14:paraId="21539102" w14:textId="5F41EE59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13.6.3 Blei und andere Schwermetalle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</w:t>
      </w:r>
      <w:r w:rsidR="00E32E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250</w:t>
      </w:r>
    </w:p>
    <w:p w14:paraId="1DEEBCDD" w14:textId="2E4F33E7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13.6.4 Pestizide und Rodentizide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</w:t>
      </w:r>
      <w:r w:rsidR="00E32E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252</w:t>
      </w:r>
    </w:p>
    <w:p w14:paraId="6AD03A88" w14:textId="0AABB184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13.7 Erste-Hilfe beim Beizvogel – Erstmaßnahmen bei Verletzungen und Co</w:t>
      </w:r>
      <w:r w:rsidR="00B042FB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…</w:t>
      </w:r>
      <w:r w:rsidR="00B042FB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………………………………..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254</w:t>
      </w:r>
    </w:p>
    <w:p w14:paraId="516261DA" w14:textId="451C8E78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13.7.1 Äußerliche Blutungen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</w:t>
      </w:r>
      <w:r w:rsidR="00B042FB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254</w:t>
      </w:r>
    </w:p>
    <w:p w14:paraId="4650B825" w14:textId="0985CF2E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13.7.2 Abriss einer Kralle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</w:t>
      </w:r>
      <w:r w:rsidR="00B042FB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256</w:t>
      </w:r>
    </w:p>
    <w:p w14:paraId="21B53604" w14:textId="294EC99E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13.7.3 Augenverletzungen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</w:t>
      </w:r>
      <w:r w:rsidR="00B042FB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256</w:t>
      </w:r>
    </w:p>
    <w:p w14:paraId="3FE5F15F" w14:textId="686D941D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13.7.4 </w:t>
      </w:r>
      <w:proofErr w:type="spellStart"/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Einspießungs</w:t>
      </w:r>
      <w:proofErr w:type="spellEnd"/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- und Stacheldrahtverletzungen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</w:t>
      </w:r>
      <w:r w:rsidR="00B042FB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258</w:t>
      </w:r>
    </w:p>
    <w:p w14:paraId="7369B302" w14:textId="4E93C733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13.7.5 Knochenbrüche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.....................................................................................</w:t>
      </w:r>
      <w:r w:rsidR="00B042FB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259</w:t>
      </w:r>
    </w:p>
    <w:p w14:paraId="39054A57" w14:textId="334BF575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13.7.6 Krämpfe/Lähmungen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</w:t>
      </w:r>
      <w:r w:rsidR="00160B33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261</w:t>
      </w:r>
    </w:p>
    <w:p w14:paraId="3A221F30" w14:textId="0BEE87C6" w:rsidR="00DB3846" w:rsidRPr="00EC7C48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13.7.7 Atemnot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</w:t>
      </w:r>
      <w:r w:rsidR="00160B33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261</w:t>
      </w:r>
    </w:p>
    <w:p w14:paraId="4A1336F9" w14:textId="6F0645F1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13.7.8 Hitzeschlag, Überhitzung, Sonnenstich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</w:t>
      </w:r>
      <w:r w:rsidR="00160B33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262</w:t>
      </w:r>
    </w:p>
    <w:p w14:paraId="5E30D3AF" w14:textId="7F1B2FF7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13.7.9 Schock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</w:t>
      </w:r>
      <w:r w:rsidR="00160B33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262</w:t>
      </w:r>
    </w:p>
    <w:p w14:paraId="1235C9A0" w14:textId="1685897E" w:rsidR="00DB3846" w:rsidRPr="008D08A7" w:rsidRDefault="00DB3846" w:rsidP="00DB3846">
      <w:pPr>
        <w:autoSpaceDE w:val="0"/>
        <w:autoSpaceDN w:val="0"/>
        <w:adjustRightInd w:val="0"/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13.7.10 Stromschlag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.....................................................................................................</w:t>
      </w:r>
      <w:r w:rsidR="00160B33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263</w:t>
      </w:r>
    </w:p>
    <w:p w14:paraId="3484CBED" w14:textId="22851C0D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13.7.11 Fremdkörperaufnahme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</w:t>
      </w:r>
      <w:r w:rsidR="00160B33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264</w:t>
      </w:r>
    </w:p>
    <w:p w14:paraId="659023E7" w14:textId="0BF646DE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13.7.12 Allergische Reaktion auf Insektenstiche und Zeckenbisse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</w:t>
      </w:r>
      <w:r w:rsidR="00160B33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264</w:t>
      </w:r>
    </w:p>
    <w:p w14:paraId="65BE48D4" w14:textId="7F4BD7AD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13.8 Erste-Hilfe-Ausrüstung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.........................................................................................</w:t>
      </w:r>
      <w:r w:rsidR="00160B33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265</w:t>
      </w:r>
    </w:p>
    <w:p w14:paraId="26E62A8B" w14:textId="77777777" w:rsidR="008D08A7" w:rsidRDefault="008D08A7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</w:p>
    <w:p w14:paraId="4FFCED24" w14:textId="55904B9C" w:rsidR="00DB3846" w:rsidRDefault="00DB3846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14 Ausgew</w:t>
      </w:r>
      <w:r w:rsidR="008D08A7"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ä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hlte praxis- und tierschutzrelevante Krankheiten des Haarwildes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</w:t>
      </w:r>
      <w:r w:rsidR="00232689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 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S. 268</w:t>
      </w:r>
    </w:p>
    <w:p w14:paraId="35226F25" w14:textId="39566BA1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14.1 Durch Viren bedingte Erkrankungen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</w:t>
      </w:r>
      <w:r w:rsidR="00232689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270</w:t>
      </w:r>
    </w:p>
    <w:p w14:paraId="050EBBF5" w14:textId="21100966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14.1.1 </w:t>
      </w:r>
      <w:r w:rsidR="000B55BD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Knackpunkt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Myxomatose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...............................................................................................</w:t>
      </w:r>
      <w:r w:rsidR="00232689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270</w:t>
      </w:r>
    </w:p>
    <w:p w14:paraId="214D4D7E" w14:textId="5A632268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14.1.1.1 Lösungsmöglichkeiten Myxomatose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</w:t>
      </w:r>
      <w:r w:rsidR="00232689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271</w:t>
      </w:r>
    </w:p>
    <w:p w14:paraId="2DA2AA0D" w14:textId="060337D0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 w:rsidRPr="00232689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  <w:lang w:val="en-GB"/>
        </w:rPr>
        <w:t xml:space="preserve">14.1.2 </w:t>
      </w:r>
      <w:r w:rsidR="000B55BD" w:rsidRPr="00232689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  <w:lang w:val="en-GB"/>
        </w:rPr>
        <w:t>Knackpunkt</w:t>
      </w:r>
      <w:r w:rsidRPr="00232689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  <w:lang w:val="en-GB"/>
        </w:rPr>
        <w:t xml:space="preserve"> Rabbit Haemorrhagic Disease (RHD)</w:t>
      </w:r>
      <w:r w:rsidRPr="00232689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  <w:lang w:val="en-GB"/>
        </w:rPr>
        <w:t>.............................</w:t>
      </w:r>
      <w:r w:rsidR="00232689" w:rsidRPr="00232689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  <w:lang w:val="en-GB"/>
        </w:rPr>
        <w:t>..............</w:t>
      </w:r>
      <w:r w:rsidR="00232689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  <w:lang w:val="en-GB"/>
        </w:rPr>
        <w:t>..</w:t>
      </w:r>
      <w:r w:rsidRPr="00232689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  <w:lang w:val="en-GB"/>
        </w:rPr>
        <w:t xml:space="preserve">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272</w:t>
      </w:r>
    </w:p>
    <w:p w14:paraId="54626EF1" w14:textId="41AD6D7A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14.1.2.1 Lösungsmöglichkeiten RHD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</w:t>
      </w:r>
      <w:r w:rsidR="00232689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274</w:t>
      </w:r>
    </w:p>
    <w:p w14:paraId="5F46F28F" w14:textId="62CF139D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 w:rsidRPr="00FE20B2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14.1.3 </w:t>
      </w:r>
      <w:r w:rsidR="000B55BD" w:rsidRPr="00FE20B2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Knackpunkt</w:t>
      </w:r>
      <w:r w:rsidRPr="00FE20B2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European Brown Hare Syndrome (EBHS)</w:t>
      </w:r>
      <w:r w:rsidRPr="00FE20B2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</w:t>
      </w:r>
      <w:r w:rsidR="00232689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</w:t>
      </w:r>
      <w:r w:rsidRPr="00FE20B2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275</w:t>
      </w:r>
    </w:p>
    <w:p w14:paraId="3FD43E14" w14:textId="316D1FCC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14.1.3.1 Lösungsmöglichkeiten EBHS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</w:t>
      </w:r>
      <w:r w:rsidR="00232689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275</w:t>
      </w:r>
    </w:p>
    <w:p w14:paraId="4C5E4ED8" w14:textId="1EBF7592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14.1.4 </w:t>
      </w:r>
      <w:r w:rsidR="000B55BD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Knackpunkt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Staupe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</w:t>
      </w:r>
      <w:r w:rsidR="00232689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276</w:t>
      </w:r>
    </w:p>
    <w:p w14:paraId="59039C8B" w14:textId="78C9E4CF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14.1.4.1 Lösungsmöglichkeiten Staupe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</w:t>
      </w:r>
      <w:r w:rsidR="00232689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276</w:t>
      </w:r>
    </w:p>
    <w:p w14:paraId="7A9965CC" w14:textId="77777777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14.1.4.2 Hintergrundinformation Staupe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278</w:t>
      </w:r>
    </w:p>
    <w:p w14:paraId="69E33320" w14:textId="6336D18D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14.1.5 </w:t>
      </w:r>
      <w:r w:rsidR="000B55BD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Knackpunkt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Aujeszkysche</w:t>
      </w:r>
      <w:proofErr w:type="spellEnd"/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Krankheit (AK)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</w:t>
      </w:r>
      <w:r w:rsidR="00232689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278</w:t>
      </w:r>
    </w:p>
    <w:p w14:paraId="4C2D41BE" w14:textId="1C04ED2C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14.1.5.1 Lösungsmöglichkeiten </w:t>
      </w:r>
      <w:proofErr w:type="spellStart"/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Aujeszkysche</w:t>
      </w:r>
      <w:proofErr w:type="spellEnd"/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Krankheit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280</w:t>
      </w:r>
    </w:p>
    <w:p w14:paraId="7F3FFE2C" w14:textId="198194E3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14.1.6 </w:t>
      </w:r>
      <w:r w:rsidR="000B55BD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Knackpunkt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Afrikanische Schweinepest (ASP)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280</w:t>
      </w:r>
    </w:p>
    <w:p w14:paraId="5506CA41" w14:textId="23677FC7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14.1.6.1 Lösungsmöglichkeiten Afrikanische Schweinepest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280</w:t>
      </w:r>
    </w:p>
    <w:p w14:paraId="008A0B97" w14:textId="650CDDE6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14.1.6.2 Hintergrundinformation Afrikanische Schweinepest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281</w:t>
      </w:r>
    </w:p>
    <w:p w14:paraId="4AEB4984" w14:textId="0FE38346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14.2 Durch Bakterien bedingte Erkrankungen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282</w:t>
      </w:r>
    </w:p>
    <w:p w14:paraId="3F70267E" w14:textId="06973E87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14.2.1 </w:t>
      </w:r>
      <w:r w:rsidR="000B55BD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Knackpunkt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Tularämie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282</w:t>
      </w:r>
    </w:p>
    <w:p w14:paraId="4C819766" w14:textId="78650BF1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14.2.1.1 Lösungsmöglichkeiten Tularämie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284</w:t>
      </w:r>
    </w:p>
    <w:p w14:paraId="229A05EA" w14:textId="1D555AC7" w:rsidR="00DB3846" w:rsidRPr="00FE20B2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lastRenderedPageBreak/>
        <w:t>14.3 Durch Parasiten bedingte Erkrankungen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 </w:t>
      </w:r>
      <w:r w:rsidRPr="00FE20B2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285</w:t>
      </w:r>
    </w:p>
    <w:p w14:paraId="09E19E07" w14:textId="71422F12" w:rsidR="00DB3846" w:rsidRPr="00FE20B2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 w:rsidRPr="00FE20B2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14.3.1 </w:t>
      </w:r>
      <w:r w:rsidR="000B55BD" w:rsidRPr="00FE20B2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Knackpunkt</w:t>
      </w:r>
      <w:r w:rsidRPr="00FE20B2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Echinokokkose</w:t>
      </w:r>
      <w:r w:rsidRPr="00FE20B2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</w:t>
      </w:r>
      <w:r w:rsidRPr="00FE20B2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 </w:t>
      </w:r>
      <w:r w:rsidRPr="00FE20B2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285</w:t>
      </w:r>
    </w:p>
    <w:p w14:paraId="2F7838FA" w14:textId="6AECF264" w:rsidR="00DB3846" w:rsidRPr="00FE20B2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 w:rsidRPr="00FE20B2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14.3.1.1 Hintergrundinformation Bandwürmer</w:t>
      </w:r>
      <w:r w:rsidRPr="00FE20B2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</w:t>
      </w:r>
      <w:r w:rsidRPr="00FE20B2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 </w:t>
      </w:r>
      <w:r w:rsidRPr="00FE20B2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285</w:t>
      </w:r>
    </w:p>
    <w:p w14:paraId="322E9EC5" w14:textId="0029BB9F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 w:rsidRPr="00FE20B2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14.3.2 </w:t>
      </w:r>
      <w:r w:rsidR="000B55BD" w:rsidRPr="00FE20B2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Knackpunkt</w:t>
      </w:r>
      <w:r w:rsidRPr="00FE20B2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Räude</w:t>
      </w:r>
      <w:r w:rsidRPr="00FE20B2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</w:t>
      </w:r>
      <w:r w:rsidRPr="00FE20B2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287</w:t>
      </w:r>
    </w:p>
    <w:p w14:paraId="418DBE23" w14:textId="1229A9F0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14.3.2.1 Lösungsmöglichkeiten Fuchsräude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287</w:t>
      </w:r>
    </w:p>
    <w:p w14:paraId="75C424FF" w14:textId="59FFDC7E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14.3.2.2 Hintergrundinformation Fuchsräude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288</w:t>
      </w:r>
    </w:p>
    <w:p w14:paraId="00CC3424" w14:textId="6E5823D9" w:rsidR="00DB3846" w:rsidRDefault="005E6EC5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Checkliste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Krankheiten des Haarwildes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 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291</w:t>
      </w:r>
    </w:p>
    <w:p w14:paraId="1FC2A6D6" w14:textId="77777777" w:rsidR="00251479" w:rsidRDefault="00251479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</w:p>
    <w:p w14:paraId="34F8F2F7" w14:textId="0B86481D" w:rsidR="00DB3846" w:rsidRDefault="00DB3846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15 Tierschutzethik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 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S. 292</w:t>
      </w:r>
    </w:p>
    <w:p w14:paraId="4D8DB5D0" w14:textId="269CA5C2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15.1 Philosophie und Ethik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293</w:t>
      </w:r>
    </w:p>
    <w:p w14:paraId="5084C7DD" w14:textId="79AE165B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15.2 Ethik versus Moral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293</w:t>
      </w:r>
    </w:p>
    <w:p w14:paraId="10F43C9C" w14:textId="0CBD405C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15.3 Quellen der individuellen Moral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293</w:t>
      </w:r>
    </w:p>
    <w:p w14:paraId="04C5DF8D" w14:textId="55EC7F0D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15.4 Bedingungen einer rationalen Moral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294</w:t>
      </w:r>
    </w:p>
    <w:p w14:paraId="361DE483" w14:textId="421BAA7E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15.5 Subjekt und Objekt der Moral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295</w:t>
      </w:r>
    </w:p>
    <w:p w14:paraId="33D44996" w14:textId="5F605197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15.6 Geschichte der Tierschutzethik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295</w:t>
      </w:r>
    </w:p>
    <w:p w14:paraId="7217CAB8" w14:textId="6CADDAFB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15.7 Hierarchischer und diagnostischer Pathozentrismus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296</w:t>
      </w:r>
    </w:p>
    <w:p w14:paraId="4C5FAA97" w14:textId="4837CCDB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15.8 Der naturalistische Fehlschluss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296</w:t>
      </w:r>
    </w:p>
    <w:p w14:paraId="0D204D08" w14:textId="4020B306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15.9 Konsequenzen für Greifvogelhaltung und Beizjagd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297</w:t>
      </w:r>
    </w:p>
    <w:p w14:paraId="2B37EE25" w14:textId="3D3D4948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15.10 Fazit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298</w:t>
      </w:r>
    </w:p>
    <w:p w14:paraId="1BB7CACC" w14:textId="16DE26E8" w:rsidR="00DB3846" w:rsidRDefault="005E6EC5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Checkliste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Philosophie und Ethik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 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299</w:t>
      </w:r>
    </w:p>
    <w:p w14:paraId="45D457D1" w14:textId="77777777" w:rsidR="005C3F18" w:rsidRDefault="005C3F18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</w:p>
    <w:p w14:paraId="74EBC747" w14:textId="70DDF278" w:rsidR="00DB3846" w:rsidRDefault="00DB3846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16 Recht</w:t>
      </w:r>
      <w:r>
        <w:rPr>
          <w:rFonts w:ascii="MyriadPro-Light" w:eastAsia="MyriadPro-Semibold" w:hAnsi="MyriadPro-Light" w:cs="MyriadPro-Light"/>
          <w:color w:val="00008D"/>
          <w:kern w:val="0"/>
          <w:sz w:val="20"/>
          <w:szCs w:val="20"/>
        </w:rPr>
        <w:t>.........................................................................</w:t>
      </w:r>
      <w:r w:rsidR="00633527">
        <w:rPr>
          <w:rFonts w:ascii="MyriadPro-Light" w:eastAsia="MyriadPro-Semibold" w:hAnsi="MyriadPro-Light" w:cs="MyriadPro-Light"/>
          <w:color w:val="00008D"/>
          <w:kern w:val="0"/>
          <w:sz w:val="20"/>
          <w:szCs w:val="20"/>
        </w:rPr>
        <w:t>......</w:t>
      </w:r>
      <w:r>
        <w:rPr>
          <w:rFonts w:ascii="MyriadPro-Light" w:eastAsia="MyriadPro-Semibold" w:hAnsi="MyriadPro-Light" w:cs="MyriadPro-Light"/>
          <w:color w:val="00008D"/>
          <w:kern w:val="0"/>
          <w:sz w:val="20"/>
          <w:szCs w:val="20"/>
        </w:rPr>
        <w:t xml:space="preserve">........................................................................ 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S. 300</w:t>
      </w:r>
    </w:p>
    <w:p w14:paraId="1448E076" w14:textId="5D1D6045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16.1 Rechtsquellen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301</w:t>
      </w:r>
    </w:p>
    <w:p w14:paraId="4AD7D779" w14:textId="604D2D43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16.2 Tierschutzgesetz und Tierschutzschlachtverordnung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304</w:t>
      </w:r>
    </w:p>
    <w:p w14:paraId="5572172B" w14:textId="54AD4EA6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16.2.1 § 1 Grundsatz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304</w:t>
      </w:r>
    </w:p>
    <w:p w14:paraId="14EFC123" w14:textId="65A0790A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16.2.1.1 Erläuterungen zu § 1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304</w:t>
      </w:r>
    </w:p>
    <w:p w14:paraId="4CD12080" w14:textId="78C86DC5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16.2.2 § 2 Tierhaltung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306</w:t>
      </w:r>
    </w:p>
    <w:p w14:paraId="0DD89E9A" w14:textId="36F84AA1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16.2.2.1 Erläuterungen zu § 2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306</w:t>
      </w:r>
    </w:p>
    <w:p w14:paraId="4A493417" w14:textId="4A9D6B43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16.2.3 § 3 Verbote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306</w:t>
      </w:r>
    </w:p>
    <w:p w14:paraId="75602E65" w14:textId="1CB218A9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16.2.3.1 Erläuterungen zu § 3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307</w:t>
      </w:r>
    </w:p>
    <w:p w14:paraId="05E0C2F2" w14:textId="7BF97FEE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16.2.4 §§ 4 und 4 a sowie Tierschutzschlachtverordnung, Töten und Schlachten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307</w:t>
      </w:r>
    </w:p>
    <w:p w14:paraId="1AA360E8" w14:textId="32B42512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16.2.4.1 Erläuterungen zum Schlachtrecht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308</w:t>
      </w:r>
    </w:p>
    <w:p w14:paraId="08C97775" w14:textId="69F5FEA2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16.2.5 §§ 5 und 6 schmerzhafte Eingriffe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309</w:t>
      </w:r>
    </w:p>
    <w:p w14:paraId="33F86872" w14:textId="6E2D6DA2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16.2.5.1 Erläuterungen zu §§ 5 und 6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310</w:t>
      </w:r>
    </w:p>
    <w:p w14:paraId="5BCBA5F1" w14:textId="36697E4B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16.2.6 § 11 gewerbsmäßiger Umgang mit Tieren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310</w:t>
      </w:r>
    </w:p>
    <w:p w14:paraId="2EAA0829" w14:textId="7697D882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16.2.6.1 Erläuterungen zu § 11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311</w:t>
      </w:r>
    </w:p>
    <w:p w14:paraId="4C07DF2A" w14:textId="5770EB67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16.2.7 § 16 Aufsicht durch die zuständige Behörde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312</w:t>
      </w:r>
    </w:p>
    <w:p w14:paraId="65093907" w14:textId="013ED715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16.2.7.1 Erläuterungen zu § 16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</w:t>
      </w:r>
      <w:r w:rsidR="00633527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313</w:t>
      </w:r>
    </w:p>
    <w:p w14:paraId="2DDDBB87" w14:textId="5AA11519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16.2.8 § 16 a Verhütung und Beseitigung von Verstößen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</w:t>
      </w:r>
      <w:r w:rsidR="00942203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313</w:t>
      </w:r>
    </w:p>
    <w:p w14:paraId="2E6FF8CB" w14:textId="2F96DA42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16.2.8.1 Erläuterungen zu § 16 a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</w:t>
      </w:r>
      <w:r w:rsidR="00942203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313</w:t>
      </w:r>
    </w:p>
    <w:p w14:paraId="18A859EB" w14:textId="2FE30781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16.2.9 §§ 17 und 18 Straf- und Bußgeldvorschriften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</w:t>
      </w:r>
      <w:r w:rsidR="00942203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313</w:t>
      </w:r>
    </w:p>
    <w:p w14:paraId="0D8E3B81" w14:textId="0F0399E8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16.2.9.1 Erläuterungen zu §§ 17 und 18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</w:t>
      </w:r>
      <w:r w:rsidR="00942203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314</w:t>
      </w:r>
    </w:p>
    <w:p w14:paraId="248D8102" w14:textId="08E2A39C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16.2.10 §§ 18 a bis 20 a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</w:t>
      </w:r>
      <w:r w:rsidR="00942203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314</w:t>
      </w:r>
    </w:p>
    <w:p w14:paraId="639AE598" w14:textId="2BC64BCD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16.3 Tierschutz-Hundeverordnung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</w:t>
      </w:r>
      <w:r w:rsidR="00942203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314</w:t>
      </w:r>
    </w:p>
    <w:p w14:paraId="4866D714" w14:textId="5D2FFA14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16.4 Gutachten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..................................................................................................</w:t>
      </w:r>
      <w:r w:rsidR="00942203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319</w:t>
      </w:r>
    </w:p>
    <w:p w14:paraId="2C55F275" w14:textId="1690AA60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16.4.1 Greifvogel- und Eulengutachten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</w:t>
      </w:r>
      <w:r w:rsidR="00942203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319</w:t>
      </w:r>
    </w:p>
    <w:p w14:paraId="78434453" w14:textId="0A6D7262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16.4.2 Säugetiergutachten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</w:t>
      </w:r>
      <w:r w:rsidR="00942203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320</w:t>
      </w:r>
    </w:p>
    <w:p w14:paraId="26F9C072" w14:textId="77777777" w:rsidR="00337D5C" w:rsidRDefault="00337D5C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</w:p>
    <w:p w14:paraId="47A10B7A" w14:textId="61899336" w:rsidR="00DB3846" w:rsidRDefault="00DB3846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17 Populationsdynamik und Auswirkungen der Jagd auf die Populationen des Wilde</w:t>
      </w:r>
      <w:r>
        <w:rPr>
          <w:rFonts w:ascii="MyriadPro-Regular" w:eastAsia="MyriadPro-Semibold" w:hAnsi="MyriadPro-Regular" w:cs="MyriadPro-Regular"/>
          <w:color w:val="00008D"/>
          <w:kern w:val="0"/>
          <w:sz w:val="20"/>
          <w:szCs w:val="20"/>
        </w:rPr>
        <w:t>s</w:t>
      </w:r>
      <w:r w:rsidR="00337D5C">
        <w:rPr>
          <w:rFonts w:ascii="MyriadPro-Regular" w:eastAsia="MyriadPro-Semibold" w:hAnsi="MyriadPro-Regular" w:cs="MyriadPro-Regular"/>
          <w:color w:val="00008D"/>
          <w:kern w:val="0"/>
          <w:sz w:val="20"/>
          <w:szCs w:val="20"/>
        </w:rPr>
        <w:t xml:space="preserve"> </w:t>
      </w:r>
      <w:r w:rsidR="00942203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……….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 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S. 322</w:t>
      </w:r>
    </w:p>
    <w:p w14:paraId="6EC7D37E" w14:textId="511A610D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17.1 </w:t>
      </w:r>
      <w:r w:rsidR="000B55BD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Knackpunkt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Biologische Konsequenzen der Jagd auf die</w:t>
      </w:r>
      <w:r w:rsidR="00E87199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Populationen des Wildes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</w:t>
      </w:r>
      <w:r w:rsidR="00942203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323</w:t>
      </w:r>
    </w:p>
    <w:p w14:paraId="03096FF4" w14:textId="23FE85E4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17.1.1 Hintergrundinformation Elemente der Populationsentwicklung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</w:t>
      </w:r>
      <w:r w:rsidR="00942203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323</w:t>
      </w:r>
    </w:p>
    <w:p w14:paraId="1C189BC4" w14:textId="17AE0623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17.1.2 Konsequenzen der Jagd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</w:t>
      </w:r>
      <w:r w:rsidR="0093331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325</w:t>
      </w:r>
    </w:p>
    <w:p w14:paraId="771C638D" w14:textId="51C70BC6" w:rsidR="00DB3846" w:rsidRDefault="005E6EC5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Checkliste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Populationsdynamik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</w:t>
      </w:r>
      <w:r w:rsidR="0093331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 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325</w:t>
      </w:r>
    </w:p>
    <w:p w14:paraId="5F2ECA8E" w14:textId="77777777" w:rsidR="00E87199" w:rsidRDefault="00E87199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8D"/>
          <w:kern w:val="0"/>
          <w:sz w:val="18"/>
          <w:szCs w:val="18"/>
        </w:rPr>
      </w:pPr>
    </w:p>
    <w:p w14:paraId="115FA53F" w14:textId="034FF490" w:rsidR="00DB3846" w:rsidRDefault="00DB3846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18 Aufnahme und Rehabilitation hilfsbed</w:t>
      </w:r>
      <w:r w:rsidR="00E87199"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ü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rftiger Wildgreifv</w:t>
      </w:r>
      <w:r w:rsidR="00933316"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ö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gel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</w:t>
      </w:r>
      <w:r w:rsidR="0093331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 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S. 328</w:t>
      </w:r>
    </w:p>
    <w:p w14:paraId="1D531A03" w14:textId="65561E52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18.1 Rechtsgrundlagen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</w:t>
      </w:r>
      <w:r w:rsidR="0093331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329</w:t>
      </w:r>
    </w:p>
    <w:p w14:paraId="18199A71" w14:textId="27BB38D2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lastRenderedPageBreak/>
        <w:t>18.2 Ethische Aspekte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</w:t>
      </w:r>
      <w:r w:rsidR="0093331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331</w:t>
      </w:r>
    </w:p>
    <w:p w14:paraId="2946A11E" w14:textId="5E8C30E3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18.3 Aspekte der Populationsdynamik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</w:t>
      </w:r>
      <w:r w:rsidR="0093331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332</w:t>
      </w:r>
    </w:p>
    <w:p w14:paraId="159FBAFE" w14:textId="76A355F5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18.4 Gründe für Hilfsbedürftigkeit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</w:t>
      </w:r>
      <w:r w:rsidR="0093331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333</w:t>
      </w:r>
    </w:p>
    <w:p w14:paraId="2BD55381" w14:textId="734B9F6E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18.5 Notwendige tierärztliche Untersuchungen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</w:t>
      </w:r>
      <w:r w:rsidR="0093331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334</w:t>
      </w:r>
    </w:p>
    <w:p w14:paraId="31F13C4E" w14:textId="201E1477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18.6 Entscheidung über Therapie oder Euthanasie bei Wildgreifvögeln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</w:t>
      </w:r>
      <w:r w:rsidR="0093331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336</w:t>
      </w:r>
    </w:p>
    <w:p w14:paraId="0EA337E8" w14:textId="3FB926FA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18.7 Tiermedizinische Erstmaßnahmen nach Eingangsuntersuchung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</w:t>
      </w:r>
      <w:r w:rsidR="0093331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338</w:t>
      </w:r>
    </w:p>
    <w:p w14:paraId="26A48245" w14:textId="7CE4E7A3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18.8 Haltung während Therapie und Rehabilitation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</w:t>
      </w:r>
      <w:r w:rsidR="0093331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338</w:t>
      </w:r>
    </w:p>
    <w:p w14:paraId="10265362" w14:textId="3299411B" w:rsidR="00DB3846" w:rsidRDefault="00DB3846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18.9 Sonderfall Rehabilitation aufgefundener Nestlinge und Ästlinge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</w:t>
      </w:r>
      <w:r w:rsidR="0093331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........................ </w:t>
      </w: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341</w:t>
      </w:r>
    </w:p>
    <w:p w14:paraId="29598090" w14:textId="6F6F34AC" w:rsidR="00DB3846" w:rsidRDefault="005E6EC5" w:rsidP="00DB3846">
      <w:pPr>
        <w:autoSpaceDE w:val="0"/>
        <w:autoSpaceDN w:val="0"/>
        <w:adjustRightInd w:val="0"/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</w:pPr>
      <w:r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Checkliste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 xml:space="preserve"> Aufnahme und Rehabilitation hilfsbedürftiger Wildgreifvögel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</w:t>
      </w:r>
      <w:r w:rsidR="0093331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</w:t>
      </w:r>
      <w:r w:rsidR="00DB3846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 </w:t>
      </w:r>
      <w:r w:rsidR="00DB3846">
        <w:rPr>
          <w:rFonts w:ascii="MyriadPro-Regular" w:eastAsia="MyriadPro-Semibold" w:hAnsi="MyriadPro-Regular" w:cs="MyriadPro-Regular"/>
          <w:color w:val="000000"/>
          <w:kern w:val="0"/>
          <w:sz w:val="20"/>
          <w:szCs w:val="20"/>
        </w:rPr>
        <w:t>S. 343</w:t>
      </w:r>
    </w:p>
    <w:p w14:paraId="5CBDAC37" w14:textId="77777777" w:rsidR="00E87199" w:rsidRDefault="00E87199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</w:p>
    <w:p w14:paraId="69A5E35C" w14:textId="6D039C13" w:rsidR="00DB3846" w:rsidRDefault="00DB3846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19 Glossar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...............................................................................................................................</w:t>
      </w:r>
      <w:r w:rsidR="00C7608E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............. 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S. 344</w:t>
      </w:r>
    </w:p>
    <w:p w14:paraId="101083C1" w14:textId="77777777" w:rsidR="00E87199" w:rsidRDefault="00E87199" w:rsidP="00DB3846">
      <w:pPr>
        <w:autoSpaceDE w:val="0"/>
        <w:autoSpaceDN w:val="0"/>
        <w:adjustRightInd w:val="0"/>
        <w:rPr>
          <w:rFonts w:ascii="MyriadPro-Semibold" w:eastAsia="MyriadPro-Semibold" w:cs="MyriadPro-Semibold"/>
          <w:color w:val="00008D"/>
          <w:kern w:val="0"/>
          <w:sz w:val="20"/>
          <w:szCs w:val="20"/>
        </w:rPr>
      </w:pPr>
    </w:p>
    <w:p w14:paraId="0B2A63B7" w14:textId="505CE384" w:rsidR="00AC0E7F" w:rsidRDefault="00DB3846" w:rsidP="00DB3846"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20 Zitierte und weiterf</w:t>
      </w:r>
      <w:r w:rsidR="00E87199"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ü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hrende Literatur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............................................................................</w:t>
      </w:r>
      <w:r w:rsidR="00C7608E"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>.............</w:t>
      </w:r>
      <w:r>
        <w:rPr>
          <w:rFonts w:ascii="MyriadPro-Light" w:eastAsia="MyriadPro-Semibold" w:hAnsi="MyriadPro-Light" w:cs="MyriadPro-Light"/>
          <w:color w:val="000000"/>
          <w:kern w:val="0"/>
          <w:sz w:val="20"/>
          <w:szCs w:val="20"/>
        </w:rPr>
        <w:t xml:space="preserve">...... </w:t>
      </w:r>
      <w:r>
        <w:rPr>
          <w:rFonts w:ascii="MyriadPro-Semibold" w:eastAsia="MyriadPro-Semibold" w:cs="MyriadPro-Semibold"/>
          <w:color w:val="00008D"/>
          <w:kern w:val="0"/>
          <w:sz w:val="20"/>
          <w:szCs w:val="20"/>
        </w:rPr>
        <w:t>S. 356</w:t>
      </w:r>
    </w:p>
    <w:sectPr w:rsidR="00AC0E7F" w:rsidSect="00D635F8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Semibol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46"/>
    <w:rsid w:val="00011D66"/>
    <w:rsid w:val="00050B4E"/>
    <w:rsid w:val="0006643E"/>
    <w:rsid w:val="000B13B8"/>
    <w:rsid w:val="000B55BD"/>
    <w:rsid w:val="000E2465"/>
    <w:rsid w:val="00106B4A"/>
    <w:rsid w:val="00112551"/>
    <w:rsid w:val="00160B33"/>
    <w:rsid w:val="001830AA"/>
    <w:rsid w:val="00186B9E"/>
    <w:rsid w:val="001C3DED"/>
    <w:rsid w:val="002262CF"/>
    <w:rsid w:val="00232689"/>
    <w:rsid w:val="00251479"/>
    <w:rsid w:val="002715EF"/>
    <w:rsid w:val="002C766A"/>
    <w:rsid w:val="002D1678"/>
    <w:rsid w:val="002D5DA9"/>
    <w:rsid w:val="00337D5C"/>
    <w:rsid w:val="003446AE"/>
    <w:rsid w:val="003624F2"/>
    <w:rsid w:val="003917BB"/>
    <w:rsid w:val="00392241"/>
    <w:rsid w:val="003C32A9"/>
    <w:rsid w:val="004406CF"/>
    <w:rsid w:val="00474CB6"/>
    <w:rsid w:val="004E7F05"/>
    <w:rsid w:val="004F5B63"/>
    <w:rsid w:val="00535C89"/>
    <w:rsid w:val="005555BC"/>
    <w:rsid w:val="00584961"/>
    <w:rsid w:val="005C3F18"/>
    <w:rsid w:val="005E6EC5"/>
    <w:rsid w:val="005F61F4"/>
    <w:rsid w:val="00633527"/>
    <w:rsid w:val="00640A66"/>
    <w:rsid w:val="00653FB9"/>
    <w:rsid w:val="006627AB"/>
    <w:rsid w:val="00666CB6"/>
    <w:rsid w:val="006A0A94"/>
    <w:rsid w:val="006A6098"/>
    <w:rsid w:val="006B6DD6"/>
    <w:rsid w:val="006F690A"/>
    <w:rsid w:val="007714E6"/>
    <w:rsid w:val="007A75AC"/>
    <w:rsid w:val="007D3EC8"/>
    <w:rsid w:val="007D53A1"/>
    <w:rsid w:val="007E04C4"/>
    <w:rsid w:val="00850FC3"/>
    <w:rsid w:val="00883201"/>
    <w:rsid w:val="008871AD"/>
    <w:rsid w:val="00887C7B"/>
    <w:rsid w:val="008B7882"/>
    <w:rsid w:val="008C78A5"/>
    <w:rsid w:val="008D08A7"/>
    <w:rsid w:val="008D77FD"/>
    <w:rsid w:val="008E02C9"/>
    <w:rsid w:val="008F154F"/>
    <w:rsid w:val="00933316"/>
    <w:rsid w:val="00935409"/>
    <w:rsid w:val="00942203"/>
    <w:rsid w:val="009C375E"/>
    <w:rsid w:val="009D4683"/>
    <w:rsid w:val="009D7DEB"/>
    <w:rsid w:val="009E3AE2"/>
    <w:rsid w:val="009E5821"/>
    <w:rsid w:val="00A25A4E"/>
    <w:rsid w:val="00A441BC"/>
    <w:rsid w:val="00A4762D"/>
    <w:rsid w:val="00A77C3E"/>
    <w:rsid w:val="00A8291B"/>
    <w:rsid w:val="00A82974"/>
    <w:rsid w:val="00AC0E7F"/>
    <w:rsid w:val="00AC124B"/>
    <w:rsid w:val="00B042FB"/>
    <w:rsid w:val="00B67DB0"/>
    <w:rsid w:val="00B96941"/>
    <w:rsid w:val="00BC1D0A"/>
    <w:rsid w:val="00BC2EE0"/>
    <w:rsid w:val="00BF5F93"/>
    <w:rsid w:val="00C21991"/>
    <w:rsid w:val="00C7608E"/>
    <w:rsid w:val="00C93F5A"/>
    <w:rsid w:val="00C96CF2"/>
    <w:rsid w:val="00CB0F56"/>
    <w:rsid w:val="00CE0DAE"/>
    <w:rsid w:val="00D265AD"/>
    <w:rsid w:val="00D36707"/>
    <w:rsid w:val="00D635F8"/>
    <w:rsid w:val="00DA611D"/>
    <w:rsid w:val="00DB3846"/>
    <w:rsid w:val="00DB51EA"/>
    <w:rsid w:val="00E32E46"/>
    <w:rsid w:val="00E41CCF"/>
    <w:rsid w:val="00E63AFD"/>
    <w:rsid w:val="00E6565F"/>
    <w:rsid w:val="00E82B30"/>
    <w:rsid w:val="00E87199"/>
    <w:rsid w:val="00EA7A3D"/>
    <w:rsid w:val="00EC7C48"/>
    <w:rsid w:val="00EE53C9"/>
    <w:rsid w:val="00F25E97"/>
    <w:rsid w:val="00F44605"/>
    <w:rsid w:val="00F5695C"/>
    <w:rsid w:val="00F83789"/>
    <w:rsid w:val="00FE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9E52"/>
  <w15:chartTrackingRefBased/>
  <w15:docId w15:val="{131BD95C-E570-49B9-B443-DDF8FFCA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24F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6688</Words>
  <Characters>42135</Characters>
  <Application>Microsoft Office Word</Application>
  <DocSecurity>0</DocSecurity>
  <Lines>351</Lines>
  <Paragraphs>97</Paragraphs>
  <ScaleCrop>false</ScaleCrop>
  <Company/>
  <LinksUpToDate>false</LinksUpToDate>
  <CharactersWithSpaces>48726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Richter</dc:creator>
  <cp:keywords/>
  <dc:description/>
  <cp:lastModifiedBy>Thomas Richter</cp:lastModifiedBy>
  <cp:revision>77</cp:revision>
  <dcterms:created xsi:type="dcterms:W3CDTF">2024-10-29T08:20:00Z</dcterms:created>
  <dcterms:modified xsi:type="dcterms:W3CDTF">2024-11-05T10:56:00Z</dcterms:modified>
</cp:coreProperties>
</file>